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2FCD40" w14:textId="5B1DDC36" w:rsidR="00A30A6B" w:rsidRDefault="00A30A6B" w:rsidP="003954F8">
      <w:pPr>
        <w:spacing w:after="0" w:line="240" w:lineRule="auto"/>
        <w:jc w:val="right"/>
        <w:rPr>
          <w:rFonts w:ascii="Verdana" w:hAnsi="Verdana"/>
          <w:b/>
          <w:sz w:val="16"/>
          <w:szCs w:val="16"/>
        </w:rPr>
      </w:pPr>
    </w:p>
    <w:p w14:paraId="4C2EAB8A" w14:textId="77777777" w:rsidR="00285F8F" w:rsidRDefault="00285F8F" w:rsidP="3DDF4014">
      <w:pPr>
        <w:spacing w:after="0" w:line="240" w:lineRule="auto"/>
        <w:jc w:val="right"/>
        <w:rPr>
          <w:rFonts w:cs="Calibri"/>
          <w:b/>
          <w:bCs/>
          <w:sz w:val="12"/>
          <w:szCs w:val="12"/>
        </w:rPr>
      </w:pPr>
    </w:p>
    <w:p w14:paraId="43534740" w14:textId="2005C7CC" w:rsidR="005C525C" w:rsidRPr="00FB7FF1" w:rsidRDefault="009E1432" w:rsidP="009E1432">
      <w:pPr>
        <w:spacing w:after="0" w:line="240" w:lineRule="auto"/>
        <w:jc w:val="center"/>
        <w:rPr>
          <w:rFonts w:cs="Calibri"/>
          <w:b/>
          <w:bCs/>
          <w:sz w:val="48"/>
          <w:szCs w:val="48"/>
        </w:rPr>
      </w:pPr>
      <w:proofErr w:type="spellStart"/>
      <w:r>
        <w:rPr>
          <w:rFonts w:cs="Calibri"/>
          <w:b/>
          <w:bCs/>
          <w:sz w:val="48"/>
          <w:szCs w:val="48"/>
        </w:rPr>
        <w:t>Rimske</w:t>
      </w:r>
      <w:proofErr w:type="spellEnd"/>
      <w:r>
        <w:rPr>
          <w:rFonts w:cs="Calibri"/>
          <w:b/>
          <w:bCs/>
          <w:sz w:val="48"/>
          <w:szCs w:val="48"/>
        </w:rPr>
        <w:t xml:space="preserve"> Terme: “p</w:t>
      </w:r>
      <w:r w:rsidR="00FB228D">
        <w:rPr>
          <w:rFonts w:cs="Calibri"/>
          <w:b/>
          <w:bCs/>
          <w:sz w:val="48"/>
          <w:szCs w:val="48"/>
        </w:rPr>
        <w:t>iù strumenti per le agenzie</w:t>
      </w:r>
      <w:r>
        <w:rPr>
          <w:rFonts w:cs="Calibri"/>
          <w:b/>
          <w:bCs/>
          <w:sz w:val="48"/>
          <w:szCs w:val="48"/>
        </w:rPr>
        <w:t>”</w:t>
      </w:r>
    </w:p>
    <w:p w14:paraId="645159A9" w14:textId="2763D44C" w:rsidR="002718C5" w:rsidRPr="002718C5" w:rsidRDefault="004E095D" w:rsidP="651E43AD">
      <w:pPr>
        <w:spacing w:after="0" w:line="240" w:lineRule="auto"/>
        <w:jc w:val="center"/>
        <w:rPr>
          <w:rFonts w:cs="Calibri"/>
          <w:b/>
          <w:bCs/>
        </w:rPr>
      </w:pPr>
      <w:r w:rsidRPr="651E43AD">
        <w:rPr>
          <w:rFonts w:cs="Calibri"/>
          <w:b/>
          <w:bCs/>
        </w:rPr>
        <w:t>Riconosciuto</w:t>
      </w:r>
      <w:r w:rsidR="002E77B2" w:rsidRPr="651E43AD">
        <w:rPr>
          <w:rFonts w:cs="Calibri"/>
          <w:b/>
          <w:bCs/>
        </w:rPr>
        <w:t xml:space="preserve"> nel </w:t>
      </w:r>
      <w:r w:rsidR="002E77B2" w:rsidRPr="651E43AD">
        <w:rPr>
          <w:rFonts w:cs="Calibri"/>
          <w:b/>
          <w:bCs/>
          <w:i/>
          <w:iCs/>
        </w:rPr>
        <w:t>gotha</w:t>
      </w:r>
      <w:r w:rsidR="002E77B2" w:rsidRPr="651E43AD">
        <w:rPr>
          <w:rFonts w:cs="Calibri"/>
          <w:b/>
          <w:bCs/>
        </w:rPr>
        <w:t xml:space="preserve"> del termalismo sloveno ed europeo, il</w:t>
      </w:r>
      <w:r w:rsidR="0099221A" w:rsidRPr="651E43AD">
        <w:rPr>
          <w:rFonts w:cs="Calibri"/>
          <w:b/>
          <w:bCs/>
        </w:rPr>
        <w:t xml:space="preserve"> </w:t>
      </w:r>
      <w:r w:rsidR="00E70DB6" w:rsidRPr="651E43AD">
        <w:rPr>
          <w:rFonts w:cs="Calibri"/>
          <w:b/>
          <w:bCs/>
        </w:rPr>
        <w:t xml:space="preserve">complesso delle </w:t>
      </w:r>
      <w:proofErr w:type="spellStart"/>
      <w:r w:rsidR="00E70DB6" w:rsidRPr="651E43AD">
        <w:rPr>
          <w:rFonts w:cs="Calibri"/>
          <w:b/>
          <w:bCs/>
        </w:rPr>
        <w:t>Rimske</w:t>
      </w:r>
      <w:proofErr w:type="spellEnd"/>
      <w:r w:rsidR="00E70DB6" w:rsidRPr="651E43AD">
        <w:rPr>
          <w:rFonts w:cs="Calibri"/>
          <w:b/>
          <w:bCs/>
        </w:rPr>
        <w:t xml:space="preserve"> Terme </w:t>
      </w:r>
      <w:r w:rsidR="000B7EFD" w:rsidRPr="651E43AD">
        <w:rPr>
          <w:rFonts w:cs="Calibri"/>
          <w:b/>
          <w:bCs/>
        </w:rPr>
        <w:t xml:space="preserve">presenta a </w:t>
      </w:r>
    </w:p>
    <w:p w14:paraId="6FB5EFD9" w14:textId="15629251" w:rsidR="002718C5" w:rsidRPr="002718C5" w:rsidRDefault="000B7EFD" w:rsidP="00085106">
      <w:pPr>
        <w:spacing w:after="0" w:line="240" w:lineRule="auto"/>
        <w:jc w:val="center"/>
        <w:rPr>
          <w:rFonts w:cs="Calibri"/>
          <w:b/>
          <w:bCs/>
        </w:rPr>
      </w:pPr>
      <w:r w:rsidRPr="651E43AD">
        <w:rPr>
          <w:rFonts w:cs="Calibri"/>
          <w:b/>
          <w:bCs/>
        </w:rPr>
        <w:t>TTG Travel Experience</w:t>
      </w:r>
      <w:r w:rsidR="00D24BE9" w:rsidRPr="651E43AD">
        <w:rPr>
          <w:rFonts w:cs="Calibri"/>
          <w:b/>
          <w:bCs/>
        </w:rPr>
        <w:t xml:space="preserve"> </w:t>
      </w:r>
      <w:r w:rsidR="00452A98" w:rsidRPr="651E43AD">
        <w:rPr>
          <w:rFonts w:cs="Calibri"/>
          <w:b/>
          <w:bCs/>
        </w:rPr>
        <w:t>le novità di prodotto</w:t>
      </w:r>
      <w:r w:rsidR="006550F5" w:rsidRPr="651E43AD">
        <w:rPr>
          <w:rFonts w:cs="Calibri"/>
          <w:b/>
          <w:bCs/>
        </w:rPr>
        <w:t>, le nuove promo per le agenzie</w:t>
      </w:r>
      <w:r w:rsidR="003D083B" w:rsidRPr="651E43AD">
        <w:rPr>
          <w:rFonts w:cs="Calibri"/>
          <w:b/>
          <w:bCs/>
        </w:rPr>
        <w:t xml:space="preserve"> e i </w:t>
      </w:r>
      <w:r w:rsidR="002718C5" w:rsidRPr="651E43AD">
        <w:rPr>
          <w:rFonts w:cs="Calibri"/>
          <w:b/>
          <w:bCs/>
        </w:rPr>
        <w:t xml:space="preserve">transfer gratuiti </w:t>
      </w:r>
      <w:r w:rsidR="00CD4779" w:rsidRPr="651E43AD">
        <w:rPr>
          <w:rFonts w:cs="Calibri"/>
          <w:b/>
          <w:bCs/>
        </w:rPr>
        <w:t xml:space="preserve">A/R </w:t>
      </w:r>
      <w:r w:rsidR="002718C5" w:rsidRPr="651E43AD">
        <w:rPr>
          <w:rFonts w:cs="Calibri"/>
          <w:b/>
          <w:bCs/>
        </w:rPr>
        <w:t>da</w:t>
      </w:r>
      <w:r w:rsidR="00CD4779" w:rsidRPr="651E43AD">
        <w:rPr>
          <w:rFonts w:cs="Calibri"/>
          <w:b/>
          <w:bCs/>
        </w:rPr>
        <w:t xml:space="preserve">lle </w:t>
      </w:r>
      <w:proofErr w:type="spellStart"/>
      <w:r w:rsidR="00CD4779" w:rsidRPr="651E43AD">
        <w:rPr>
          <w:rFonts w:cs="Calibri"/>
          <w:b/>
          <w:bCs/>
        </w:rPr>
        <w:t>Rimske</w:t>
      </w:r>
      <w:proofErr w:type="spellEnd"/>
      <w:r w:rsidR="00CD4779" w:rsidRPr="651E43AD">
        <w:rPr>
          <w:rFonts w:cs="Calibri"/>
          <w:b/>
          <w:bCs/>
        </w:rPr>
        <w:t xml:space="preserve"> Terme</w:t>
      </w:r>
      <w:r w:rsidR="002718C5" w:rsidRPr="651E43AD">
        <w:rPr>
          <w:rFonts w:cs="Calibri"/>
          <w:b/>
          <w:bCs/>
        </w:rPr>
        <w:t xml:space="preserve"> alle città di Trieste, Udine, Palmanova e Duino.</w:t>
      </w:r>
    </w:p>
    <w:p w14:paraId="61D1ACD7" w14:textId="34177F09" w:rsidR="0027762B" w:rsidRDefault="0027762B" w:rsidP="3DDF4014">
      <w:pPr>
        <w:spacing w:after="0" w:line="240" w:lineRule="auto"/>
        <w:jc w:val="right"/>
        <w:rPr>
          <w:rFonts w:cs="Calibri"/>
          <w:b/>
          <w:bCs/>
          <w:sz w:val="16"/>
          <w:szCs w:val="16"/>
        </w:rPr>
      </w:pPr>
    </w:p>
    <w:p w14:paraId="4AF023A5" w14:textId="39095365" w:rsidR="00085106" w:rsidRDefault="00085106" w:rsidP="00085106">
      <w:pPr>
        <w:shd w:val="clear" w:color="auto" w:fill="00A4A6"/>
        <w:spacing w:after="0" w:line="240" w:lineRule="auto"/>
        <w:jc w:val="center"/>
        <w:rPr>
          <w:rFonts w:cs="Calibri"/>
          <w:b/>
          <w:bCs/>
          <w:color w:val="FFFFFF" w:themeColor="background1"/>
          <w:sz w:val="24"/>
          <w:szCs w:val="24"/>
        </w:rPr>
      </w:pPr>
      <w:r w:rsidRPr="651E43AD">
        <w:rPr>
          <w:rFonts w:cs="Calibri"/>
          <w:b/>
          <w:bCs/>
          <w:color w:val="FFFFFF" w:themeColor="background1"/>
          <w:sz w:val="24"/>
          <w:szCs w:val="24"/>
        </w:rPr>
        <w:t xml:space="preserve">RIMSKE TERME TI ASPETTA A TTG C/O </w:t>
      </w:r>
      <w:r w:rsidR="004E2F3E" w:rsidRPr="651E43AD">
        <w:rPr>
          <w:rFonts w:cs="Calibri"/>
          <w:b/>
          <w:bCs/>
          <w:color w:val="FFFFFF" w:themeColor="background1"/>
          <w:sz w:val="24"/>
          <w:szCs w:val="24"/>
        </w:rPr>
        <w:t xml:space="preserve">STAND </w:t>
      </w:r>
      <w:r w:rsidRPr="651E43AD">
        <w:rPr>
          <w:rFonts w:cs="Calibri"/>
          <w:b/>
          <w:bCs/>
          <w:color w:val="FFFFFF" w:themeColor="background1"/>
          <w:sz w:val="24"/>
          <w:szCs w:val="24"/>
        </w:rPr>
        <w:t>ENTE SLOVENO PER IL TURI</w:t>
      </w:r>
      <w:r w:rsidR="00B03B96" w:rsidRPr="651E43AD">
        <w:rPr>
          <w:rFonts w:cs="Calibri"/>
          <w:b/>
          <w:bCs/>
          <w:color w:val="FFFFFF" w:themeColor="background1"/>
          <w:sz w:val="24"/>
          <w:szCs w:val="24"/>
        </w:rPr>
        <w:t>SM</w:t>
      </w:r>
      <w:r w:rsidRPr="651E43AD">
        <w:rPr>
          <w:rFonts w:cs="Calibri"/>
          <w:b/>
          <w:bCs/>
          <w:color w:val="FFFFFF" w:themeColor="background1"/>
          <w:sz w:val="24"/>
          <w:szCs w:val="24"/>
        </w:rPr>
        <w:t>O</w:t>
      </w:r>
    </w:p>
    <w:p w14:paraId="6C01E710" w14:textId="16EA1F32" w:rsidR="00FC6501" w:rsidRDefault="00FC6501" w:rsidP="00085106">
      <w:pPr>
        <w:shd w:val="clear" w:color="auto" w:fill="00A4A6"/>
        <w:spacing w:after="0" w:line="240" w:lineRule="auto"/>
        <w:jc w:val="center"/>
        <w:rPr>
          <w:rFonts w:cs="Calibri"/>
          <w:b/>
          <w:bCs/>
          <w:color w:val="FFFFFF" w:themeColor="background1"/>
          <w:sz w:val="24"/>
          <w:szCs w:val="24"/>
        </w:rPr>
      </w:pPr>
      <w:r>
        <w:rPr>
          <w:rFonts w:cs="Calibri"/>
          <w:b/>
          <w:bCs/>
          <w:color w:val="FFFFFF" w:themeColor="background1"/>
          <w:sz w:val="24"/>
          <w:szCs w:val="24"/>
        </w:rPr>
        <w:t xml:space="preserve">Pad. </w:t>
      </w:r>
      <w:r w:rsidRPr="00FC6501">
        <w:rPr>
          <w:rFonts w:cs="Calibri"/>
          <w:b/>
          <w:bCs/>
          <w:color w:val="FFFFFF" w:themeColor="background1"/>
          <w:sz w:val="24"/>
          <w:szCs w:val="24"/>
        </w:rPr>
        <w:t>C1/</w:t>
      </w:r>
      <w:r>
        <w:rPr>
          <w:rFonts w:cs="Calibri"/>
          <w:b/>
          <w:bCs/>
          <w:color w:val="FFFFFF" w:themeColor="background1"/>
          <w:sz w:val="24"/>
          <w:szCs w:val="24"/>
        </w:rPr>
        <w:t xml:space="preserve"> Stand </w:t>
      </w:r>
      <w:r w:rsidRPr="00FC6501">
        <w:rPr>
          <w:rFonts w:cs="Calibri"/>
          <w:b/>
          <w:bCs/>
          <w:color w:val="FFFFFF" w:themeColor="background1"/>
          <w:sz w:val="24"/>
          <w:szCs w:val="24"/>
        </w:rPr>
        <w:t>329-412</w:t>
      </w:r>
    </w:p>
    <w:p w14:paraId="6CE13AAA" w14:textId="326316F0" w:rsidR="005C525C" w:rsidRPr="00285F8F" w:rsidRDefault="00341CA5" w:rsidP="3DDF4014">
      <w:pPr>
        <w:spacing w:after="0" w:line="240" w:lineRule="auto"/>
        <w:jc w:val="right"/>
        <w:rPr>
          <w:rFonts w:cs="Calibri"/>
          <w:b/>
          <w:bCs/>
          <w:sz w:val="16"/>
          <w:szCs w:val="16"/>
        </w:rPr>
      </w:pPr>
      <w:r w:rsidRPr="3DDF4014">
        <w:rPr>
          <w:rFonts w:cs="Calibri"/>
          <w:b/>
          <w:bCs/>
          <w:sz w:val="16"/>
          <w:szCs w:val="16"/>
        </w:rPr>
        <w:t xml:space="preserve"> </w:t>
      </w:r>
    </w:p>
    <w:p w14:paraId="5FD3DFFB" w14:textId="2F6B7F28" w:rsidR="00070A08" w:rsidRPr="00070A08" w:rsidRDefault="005C525C" w:rsidP="26072949">
      <w:pPr>
        <w:spacing w:before="20" w:after="20" w:line="240" w:lineRule="auto"/>
        <w:jc w:val="both"/>
        <w:rPr>
          <w:rFonts w:cs="Calibri"/>
          <w:iCs/>
          <w:sz w:val="21"/>
          <w:szCs w:val="21"/>
        </w:rPr>
      </w:pPr>
      <w:r w:rsidRPr="26072949">
        <w:rPr>
          <w:rFonts w:cs="Calibri"/>
          <w:i/>
          <w:iCs/>
          <w:sz w:val="21"/>
          <w:szCs w:val="21"/>
        </w:rPr>
        <w:t xml:space="preserve">Torino, </w:t>
      </w:r>
      <w:r w:rsidR="0027762B">
        <w:rPr>
          <w:rFonts w:cs="Calibri"/>
          <w:i/>
          <w:iCs/>
          <w:sz w:val="21"/>
          <w:szCs w:val="21"/>
        </w:rPr>
        <w:t>settembre</w:t>
      </w:r>
      <w:r w:rsidR="00D41E72" w:rsidRPr="26072949">
        <w:rPr>
          <w:rFonts w:cs="Calibri"/>
          <w:i/>
          <w:iCs/>
          <w:sz w:val="21"/>
          <w:szCs w:val="21"/>
        </w:rPr>
        <w:t xml:space="preserve"> </w:t>
      </w:r>
      <w:r w:rsidRPr="26072949">
        <w:rPr>
          <w:rFonts w:cs="Calibri"/>
          <w:i/>
          <w:iCs/>
          <w:sz w:val="21"/>
          <w:szCs w:val="21"/>
        </w:rPr>
        <w:t>2025 –</w:t>
      </w:r>
      <w:r w:rsidR="00070A08">
        <w:rPr>
          <w:rFonts w:cs="Calibri"/>
          <w:i/>
          <w:iCs/>
          <w:sz w:val="21"/>
          <w:szCs w:val="21"/>
        </w:rPr>
        <w:t xml:space="preserve"> </w:t>
      </w:r>
      <w:r w:rsidR="00070A08">
        <w:rPr>
          <w:rFonts w:cs="Calibri"/>
          <w:iCs/>
          <w:sz w:val="21"/>
          <w:szCs w:val="21"/>
        </w:rPr>
        <w:t xml:space="preserve">Un indirizzo chiaro, quello assunto dal complesso delle </w:t>
      </w:r>
      <w:proofErr w:type="spellStart"/>
      <w:r w:rsidR="00070A08">
        <w:rPr>
          <w:rFonts w:cs="Calibri"/>
          <w:b/>
          <w:bCs/>
          <w:iCs/>
          <w:sz w:val="21"/>
          <w:szCs w:val="21"/>
        </w:rPr>
        <w:t>Rimske</w:t>
      </w:r>
      <w:proofErr w:type="spellEnd"/>
      <w:r w:rsidR="00070A08">
        <w:rPr>
          <w:rFonts w:cs="Calibri"/>
          <w:b/>
          <w:bCs/>
          <w:iCs/>
          <w:sz w:val="21"/>
          <w:szCs w:val="21"/>
        </w:rPr>
        <w:t xml:space="preserve"> Terme</w:t>
      </w:r>
      <w:r w:rsidR="00070A08">
        <w:rPr>
          <w:rFonts w:cs="Calibri"/>
          <w:iCs/>
          <w:sz w:val="21"/>
          <w:szCs w:val="21"/>
        </w:rPr>
        <w:t xml:space="preserve">, </w:t>
      </w:r>
      <w:r w:rsidR="002861B9">
        <w:rPr>
          <w:rFonts w:cs="Calibri"/>
          <w:iCs/>
          <w:sz w:val="21"/>
          <w:szCs w:val="21"/>
        </w:rPr>
        <w:t xml:space="preserve">nel comune di </w:t>
      </w:r>
      <w:proofErr w:type="spellStart"/>
      <w:r w:rsidR="002861B9">
        <w:rPr>
          <w:rFonts w:cs="Calibri"/>
          <w:iCs/>
          <w:sz w:val="21"/>
          <w:szCs w:val="21"/>
        </w:rPr>
        <w:t>Rimske</w:t>
      </w:r>
      <w:proofErr w:type="spellEnd"/>
      <w:r w:rsidR="002861B9">
        <w:rPr>
          <w:rFonts w:cs="Calibri"/>
          <w:iCs/>
          <w:sz w:val="21"/>
          <w:szCs w:val="21"/>
        </w:rPr>
        <w:t xml:space="preserve"> </w:t>
      </w:r>
      <w:proofErr w:type="spellStart"/>
      <w:r w:rsidR="002861B9">
        <w:rPr>
          <w:rFonts w:cs="Calibri"/>
          <w:iCs/>
          <w:sz w:val="21"/>
          <w:szCs w:val="21"/>
        </w:rPr>
        <w:t>Toplice</w:t>
      </w:r>
      <w:proofErr w:type="spellEnd"/>
      <w:r w:rsidR="002861B9">
        <w:rPr>
          <w:rFonts w:cs="Calibri"/>
          <w:iCs/>
          <w:sz w:val="21"/>
          <w:szCs w:val="21"/>
        </w:rPr>
        <w:t xml:space="preserve"> </w:t>
      </w:r>
      <w:r w:rsidR="00070A08">
        <w:rPr>
          <w:rFonts w:cs="Calibri"/>
          <w:iCs/>
          <w:sz w:val="21"/>
          <w:szCs w:val="21"/>
        </w:rPr>
        <w:t xml:space="preserve">in Slovenia, </w:t>
      </w:r>
      <w:r w:rsidR="00DE2718">
        <w:rPr>
          <w:rFonts w:cs="Calibri"/>
          <w:iCs/>
          <w:sz w:val="21"/>
          <w:szCs w:val="21"/>
        </w:rPr>
        <w:t>nei confronti de</w:t>
      </w:r>
      <w:r w:rsidR="00E507A0">
        <w:rPr>
          <w:rFonts w:cs="Calibri"/>
          <w:iCs/>
          <w:sz w:val="21"/>
          <w:szCs w:val="21"/>
        </w:rPr>
        <w:t>l</w:t>
      </w:r>
      <w:r w:rsidR="00DE2718">
        <w:rPr>
          <w:rFonts w:cs="Calibri"/>
          <w:iCs/>
          <w:sz w:val="21"/>
          <w:szCs w:val="21"/>
        </w:rPr>
        <w:t xml:space="preserve"> mercat</w:t>
      </w:r>
      <w:r w:rsidR="00E507A0">
        <w:rPr>
          <w:rFonts w:cs="Calibri"/>
          <w:iCs/>
          <w:sz w:val="21"/>
          <w:szCs w:val="21"/>
        </w:rPr>
        <w:t xml:space="preserve">o </w:t>
      </w:r>
      <w:r w:rsidR="00A6582C">
        <w:rPr>
          <w:rFonts w:cs="Calibri"/>
          <w:iCs/>
          <w:sz w:val="21"/>
          <w:szCs w:val="21"/>
        </w:rPr>
        <w:t>Italia</w:t>
      </w:r>
      <w:r w:rsidR="00DE2718">
        <w:rPr>
          <w:rFonts w:cs="Calibri"/>
          <w:iCs/>
          <w:sz w:val="21"/>
          <w:szCs w:val="21"/>
        </w:rPr>
        <w:t>:</w:t>
      </w:r>
      <w:r w:rsidR="00E507A0">
        <w:rPr>
          <w:rFonts w:cs="Calibri"/>
          <w:iCs/>
          <w:sz w:val="21"/>
          <w:szCs w:val="21"/>
        </w:rPr>
        <w:t xml:space="preserve"> </w:t>
      </w:r>
      <w:r w:rsidR="00A10A22">
        <w:rPr>
          <w:rFonts w:cs="Calibri"/>
          <w:iCs/>
          <w:sz w:val="21"/>
          <w:szCs w:val="21"/>
        </w:rPr>
        <w:t>il trade</w:t>
      </w:r>
      <w:r w:rsidR="00A6582C">
        <w:rPr>
          <w:rFonts w:cs="Calibri"/>
          <w:iCs/>
          <w:sz w:val="21"/>
          <w:szCs w:val="21"/>
        </w:rPr>
        <w:t xml:space="preserve"> è</w:t>
      </w:r>
      <w:r w:rsidR="00A10A22">
        <w:rPr>
          <w:rFonts w:cs="Calibri"/>
          <w:iCs/>
          <w:sz w:val="21"/>
          <w:szCs w:val="21"/>
        </w:rPr>
        <w:t xml:space="preserve"> al centro</w:t>
      </w:r>
      <w:r w:rsidR="00A6582C">
        <w:rPr>
          <w:rFonts w:cs="Calibri"/>
          <w:iCs/>
          <w:sz w:val="21"/>
          <w:szCs w:val="21"/>
        </w:rPr>
        <w:t>, per i prossimi mesi,</w:t>
      </w:r>
      <w:r w:rsidR="00A10A22">
        <w:rPr>
          <w:rFonts w:cs="Calibri"/>
          <w:iCs/>
          <w:sz w:val="21"/>
          <w:szCs w:val="21"/>
        </w:rPr>
        <w:t xml:space="preserve"> delle strategie</w:t>
      </w:r>
      <w:r w:rsidR="00A6582C">
        <w:rPr>
          <w:rFonts w:cs="Calibri"/>
          <w:iCs/>
          <w:sz w:val="21"/>
          <w:szCs w:val="21"/>
        </w:rPr>
        <w:t xml:space="preserve"> del </w:t>
      </w:r>
      <w:r w:rsidR="00DB54B4">
        <w:rPr>
          <w:rFonts w:cs="Calibri"/>
          <w:iCs/>
          <w:sz w:val="21"/>
          <w:szCs w:val="21"/>
        </w:rPr>
        <w:t xml:space="preserve">resort, che accompagnerà al TTG di Rimini </w:t>
      </w:r>
      <w:r w:rsidR="00D564A7">
        <w:rPr>
          <w:rFonts w:cs="Calibri"/>
          <w:iCs/>
          <w:sz w:val="21"/>
          <w:szCs w:val="21"/>
        </w:rPr>
        <w:t xml:space="preserve">l’Ente Sloveno per il Turismo </w:t>
      </w:r>
      <w:r w:rsidR="00D0012E">
        <w:rPr>
          <w:rFonts w:cs="Calibri"/>
          <w:iCs/>
          <w:sz w:val="21"/>
          <w:szCs w:val="21"/>
        </w:rPr>
        <w:t>per il secondo anno consecutivo.</w:t>
      </w:r>
    </w:p>
    <w:p w14:paraId="5E3C4C56" w14:textId="76BD595E" w:rsidR="003367E1" w:rsidRPr="0043449D" w:rsidRDefault="001B6505" w:rsidP="651E43AD">
      <w:pPr>
        <w:spacing w:before="20" w:after="20" w:line="240" w:lineRule="auto"/>
        <w:jc w:val="both"/>
        <w:rPr>
          <w:rFonts w:cs="Calibri"/>
          <w:sz w:val="21"/>
          <w:szCs w:val="21"/>
        </w:rPr>
      </w:pPr>
      <w:r w:rsidRPr="007547AD">
        <w:rPr>
          <w:rFonts w:cs="Calibri"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109D32E8" wp14:editId="2C72AA0E">
            <wp:simplePos x="0" y="0"/>
            <wp:positionH relativeFrom="margin">
              <wp:posOffset>3272155</wp:posOffset>
            </wp:positionH>
            <wp:positionV relativeFrom="margin">
              <wp:posOffset>2242185</wp:posOffset>
            </wp:positionV>
            <wp:extent cx="2977515" cy="4467860"/>
            <wp:effectExtent l="0" t="0" r="0" b="8890"/>
            <wp:wrapSquare wrapText="bothSides"/>
            <wp:docPr id="1857475027" name="Immagine 2" descr="Immagine che contiene persona, Viso umano, vestiti, sorris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475027" name="Immagine 2" descr="Immagine che contiene persona, Viso umano, vestiti, sorris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446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6E5" w:rsidRPr="651E43AD">
        <w:rPr>
          <w:rFonts w:cs="Calibri"/>
          <w:sz w:val="21"/>
          <w:szCs w:val="21"/>
        </w:rPr>
        <w:t>“</w:t>
      </w:r>
      <w:r w:rsidR="007F56E5" w:rsidRPr="651E43AD">
        <w:rPr>
          <w:rFonts w:cs="Calibri"/>
          <w:i/>
          <w:iCs/>
          <w:sz w:val="21"/>
          <w:szCs w:val="21"/>
        </w:rPr>
        <w:t>Siamo felici di tornare a Rimini</w:t>
      </w:r>
      <w:r w:rsidR="007F56E5" w:rsidRPr="651E43AD">
        <w:rPr>
          <w:rFonts w:cs="Calibri"/>
          <w:sz w:val="21"/>
          <w:szCs w:val="21"/>
        </w:rPr>
        <w:t xml:space="preserve"> – commenta</w:t>
      </w:r>
      <w:r w:rsidR="007F56E5" w:rsidRPr="651E43AD">
        <w:rPr>
          <w:rFonts w:cs="Calibri"/>
          <w:i/>
          <w:iCs/>
          <w:sz w:val="21"/>
          <w:szCs w:val="21"/>
        </w:rPr>
        <w:t xml:space="preserve"> </w:t>
      </w:r>
      <w:r w:rsidR="007F56E5" w:rsidRPr="651E43AD">
        <w:rPr>
          <w:rFonts w:cs="Calibri"/>
          <w:b/>
          <w:bCs/>
          <w:sz w:val="21"/>
          <w:szCs w:val="21"/>
        </w:rPr>
        <w:t xml:space="preserve">Ilenia </w:t>
      </w:r>
      <w:proofErr w:type="spellStart"/>
      <w:r w:rsidR="007F56E5" w:rsidRPr="651E43AD">
        <w:rPr>
          <w:rFonts w:cs="Calibri"/>
          <w:b/>
          <w:bCs/>
          <w:sz w:val="21"/>
          <w:szCs w:val="21"/>
        </w:rPr>
        <w:t>Sautariello</w:t>
      </w:r>
      <w:proofErr w:type="spellEnd"/>
      <w:r w:rsidR="007F56E5" w:rsidRPr="651E43AD">
        <w:rPr>
          <w:rFonts w:cs="Calibri"/>
          <w:sz w:val="21"/>
          <w:szCs w:val="21"/>
        </w:rPr>
        <w:t>,</w:t>
      </w:r>
      <w:r w:rsidR="007F56E5" w:rsidRPr="651E43AD">
        <w:rPr>
          <w:rFonts w:cs="Calibri"/>
          <w:b/>
          <w:bCs/>
          <w:sz w:val="21"/>
          <w:szCs w:val="21"/>
        </w:rPr>
        <w:t xml:space="preserve"> Area Sales Manager di </w:t>
      </w:r>
      <w:proofErr w:type="spellStart"/>
      <w:r w:rsidR="007F56E5" w:rsidRPr="651E43AD">
        <w:rPr>
          <w:rFonts w:cs="Calibri"/>
          <w:b/>
          <w:bCs/>
          <w:sz w:val="21"/>
          <w:szCs w:val="21"/>
        </w:rPr>
        <w:t>Rimske</w:t>
      </w:r>
      <w:proofErr w:type="spellEnd"/>
      <w:r w:rsidR="007F56E5" w:rsidRPr="651E43AD">
        <w:rPr>
          <w:rFonts w:cs="Calibri"/>
          <w:b/>
          <w:bCs/>
          <w:sz w:val="21"/>
          <w:szCs w:val="21"/>
        </w:rPr>
        <w:t xml:space="preserve"> Terme per l’Italia </w:t>
      </w:r>
      <w:r w:rsidR="007F56E5" w:rsidRPr="651E43AD">
        <w:rPr>
          <w:rFonts w:cs="Calibri"/>
          <w:sz w:val="21"/>
          <w:szCs w:val="21"/>
        </w:rPr>
        <w:t xml:space="preserve">– </w:t>
      </w:r>
      <w:r w:rsidR="00CD675A" w:rsidRPr="651E43AD">
        <w:rPr>
          <w:rFonts w:cs="Calibri"/>
          <w:i/>
          <w:iCs/>
          <w:sz w:val="21"/>
          <w:szCs w:val="21"/>
        </w:rPr>
        <w:t>un</w:t>
      </w:r>
      <w:r w:rsidR="24486687" w:rsidRPr="651E43AD">
        <w:rPr>
          <w:rFonts w:cs="Calibri"/>
          <w:i/>
          <w:iCs/>
          <w:sz w:val="21"/>
          <w:szCs w:val="21"/>
        </w:rPr>
        <w:t xml:space="preserve"> marketplace </w:t>
      </w:r>
      <w:r w:rsidR="00CD675A" w:rsidRPr="651E43AD">
        <w:rPr>
          <w:rFonts w:cs="Calibri"/>
          <w:i/>
          <w:iCs/>
          <w:sz w:val="21"/>
          <w:szCs w:val="21"/>
        </w:rPr>
        <w:t>che può fare da megafon</w:t>
      </w:r>
      <w:r w:rsidR="00115631" w:rsidRPr="651E43AD">
        <w:rPr>
          <w:rFonts w:cs="Calibri"/>
          <w:i/>
          <w:iCs/>
          <w:sz w:val="21"/>
          <w:szCs w:val="21"/>
        </w:rPr>
        <w:t>o a tutte le nostre novità</w:t>
      </w:r>
      <w:r w:rsidR="743A0191" w:rsidRPr="651E43AD">
        <w:rPr>
          <w:rFonts w:cs="Calibri"/>
          <w:i/>
          <w:iCs/>
          <w:sz w:val="21"/>
          <w:szCs w:val="21"/>
        </w:rPr>
        <w:t>, porta</w:t>
      </w:r>
      <w:r w:rsidR="00BC7780">
        <w:rPr>
          <w:rFonts w:cs="Calibri"/>
          <w:i/>
          <w:iCs/>
          <w:sz w:val="21"/>
          <w:szCs w:val="21"/>
        </w:rPr>
        <w:t>n</w:t>
      </w:r>
      <w:r w:rsidR="743A0191" w:rsidRPr="651E43AD">
        <w:rPr>
          <w:rFonts w:cs="Calibri"/>
          <w:i/>
          <w:iCs/>
          <w:sz w:val="21"/>
          <w:szCs w:val="21"/>
        </w:rPr>
        <w:t>dole</w:t>
      </w:r>
      <w:r w:rsidR="00392275" w:rsidRPr="651E43AD">
        <w:rPr>
          <w:rFonts w:cs="Calibri"/>
          <w:i/>
          <w:iCs/>
          <w:sz w:val="21"/>
          <w:szCs w:val="21"/>
        </w:rPr>
        <w:t xml:space="preserve"> nelle vetrine delle migliori agenzie di viaggio d’Italia</w:t>
      </w:r>
      <w:r w:rsidR="00392275" w:rsidRPr="651E43AD">
        <w:rPr>
          <w:rFonts w:cs="Calibri"/>
          <w:sz w:val="21"/>
          <w:szCs w:val="21"/>
        </w:rPr>
        <w:t>”.</w:t>
      </w:r>
      <w:r w:rsidR="007F56E5" w:rsidRPr="651E43AD">
        <w:rPr>
          <w:rFonts w:cs="Calibri"/>
          <w:sz w:val="21"/>
          <w:szCs w:val="21"/>
        </w:rPr>
        <w:t xml:space="preserve"> </w:t>
      </w:r>
    </w:p>
    <w:p w14:paraId="36A4B44D" w14:textId="1D5CB32C" w:rsidR="00736564" w:rsidRDefault="00392275" w:rsidP="651E43AD">
      <w:pPr>
        <w:spacing w:before="20" w:after="20" w:line="240" w:lineRule="auto"/>
        <w:jc w:val="both"/>
        <w:rPr>
          <w:i/>
          <w:iCs/>
        </w:rPr>
      </w:pPr>
      <w:r w:rsidRPr="651E43AD">
        <w:rPr>
          <w:rFonts w:cs="Calibri"/>
          <w:sz w:val="21"/>
          <w:szCs w:val="21"/>
        </w:rPr>
        <w:t xml:space="preserve">Il trade, quindi, </w:t>
      </w:r>
      <w:r w:rsidR="004D2EB7" w:rsidRPr="651E43AD">
        <w:rPr>
          <w:rFonts w:cs="Calibri"/>
          <w:sz w:val="21"/>
          <w:szCs w:val="21"/>
        </w:rPr>
        <w:t>s</w:t>
      </w:r>
      <w:r w:rsidRPr="651E43AD">
        <w:rPr>
          <w:rFonts w:cs="Calibri"/>
          <w:sz w:val="21"/>
          <w:szCs w:val="21"/>
        </w:rPr>
        <w:t xml:space="preserve">i riconferma canale </w:t>
      </w:r>
      <w:r w:rsidR="004D2EB7" w:rsidRPr="651E43AD">
        <w:rPr>
          <w:rFonts w:cs="Calibri"/>
          <w:sz w:val="21"/>
          <w:szCs w:val="21"/>
        </w:rPr>
        <w:t>imprescindibile di distribuzione per l’</w:t>
      </w:r>
      <w:r w:rsidR="00122C7F" w:rsidRPr="651E43AD">
        <w:rPr>
          <w:rFonts w:cs="Calibri"/>
          <w:sz w:val="21"/>
          <w:szCs w:val="21"/>
        </w:rPr>
        <w:t xml:space="preserve">unico </w:t>
      </w:r>
      <w:r w:rsidR="004D2EB7" w:rsidRPr="651E43AD">
        <w:rPr>
          <w:rFonts w:cs="Calibri"/>
          <w:sz w:val="21"/>
          <w:szCs w:val="21"/>
        </w:rPr>
        <w:t xml:space="preserve">resort termale </w:t>
      </w:r>
      <w:r w:rsidR="00B47881" w:rsidRPr="651E43AD">
        <w:rPr>
          <w:rFonts w:cs="Calibri"/>
          <w:sz w:val="21"/>
          <w:szCs w:val="21"/>
        </w:rPr>
        <w:t>in Slovenia</w:t>
      </w:r>
      <w:r w:rsidR="00122C7F" w:rsidRPr="651E43AD">
        <w:rPr>
          <w:rFonts w:cs="Calibri"/>
          <w:sz w:val="21"/>
          <w:szCs w:val="21"/>
        </w:rPr>
        <w:t xml:space="preserve"> ad aver adottato una policy </w:t>
      </w:r>
      <w:proofErr w:type="spellStart"/>
      <w:r w:rsidR="00122C7F" w:rsidRPr="651E43AD">
        <w:rPr>
          <w:rFonts w:cs="Calibri"/>
          <w:b/>
          <w:bCs/>
          <w:i/>
          <w:iCs/>
          <w:sz w:val="21"/>
          <w:szCs w:val="21"/>
        </w:rPr>
        <w:t>Adults</w:t>
      </w:r>
      <w:proofErr w:type="spellEnd"/>
      <w:r w:rsidR="00122C7F" w:rsidRPr="651E43AD">
        <w:rPr>
          <w:rFonts w:cs="Calibri"/>
          <w:b/>
          <w:bCs/>
          <w:i/>
          <w:iCs/>
          <w:sz w:val="21"/>
          <w:szCs w:val="21"/>
        </w:rPr>
        <w:t xml:space="preserve"> </w:t>
      </w:r>
      <w:proofErr w:type="spellStart"/>
      <w:r w:rsidR="00122C7F" w:rsidRPr="651E43AD">
        <w:rPr>
          <w:rFonts w:cs="Calibri"/>
          <w:b/>
          <w:bCs/>
          <w:i/>
          <w:iCs/>
          <w:sz w:val="21"/>
          <w:szCs w:val="21"/>
        </w:rPr>
        <w:t>Only</w:t>
      </w:r>
      <w:proofErr w:type="spellEnd"/>
      <w:r w:rsidR="00B47881" w:rsidRPr="651E43AD">
        <w:rPr>
          <w:rFonts w:cs="Calibri"/>
          <w:i/>
          <w:iCs/>
          <w:sz w:val="21"/>
          <w:szCs w:val="21"/>
        </w:rPr>
        <w:t>,</w:t>
      </w:r>
      <w:r w:rsidR="00C16011" w:rsidRPr="651E43AD">
        <w:rPr>
          <w:rFonts w:cs="Calibri"/>
          <w:i/>
          <w:iCs/>
          <w:sz w:val="21"/>
          <w:szCs w:val="21"/>
        </w:rPr>
        <w:t xml:space="preserve"> </w:t>
      </w:r>
      <w:r w:rsidR="00023D5B" w:rsidRPr="651E43AD">
        <w:rPr>
          <w:rFonts w:cs="Calibri"/>
          <w:sz w:val="21"/>
          <w:szCs w:val="21"/>
        </w:rPr>
        <w:t xml:space="preserve">al fine di </w:t>
      </w:r>
      <w:r w:rsidR="00C16011" w:rsidRPr="651E43AD">
        <w:rPr>
          <w:rFonts w:cs="Calibri"/>
          <w:sz w:val="21"/>
          <w:szCs w:val="21"/>
        </w:rPr>
        <w:t>rafforza</w:t>
      </w:r>
      <w:r w:rsidR="00023D5B" w:rsidRPr="651E43AD">
        <w:rPr>
          <w:rFonts w:cs="Calibri"/>
          <w:sz w:val="21"/>
          <w:szCs w:val="21"/>
        </w:rPr>
        <w:t>re</w:t>
      </w:r>
      <w:r w:rsidR="00C16011" w:rsidRPr="651E43AD">
        <w:rPr>
          <w:rFonts w:cs="Calibri"/>
          <w:sz w:val="21"/>
          <w:szCs w:val="21"/>
        </w:rPr>
        <w:t xml:space="preserve"> i </w:t>
      </w:r>
      <w:r w:rsidR="00197F83" w:rsidRPr="651E43AD">
        <w:rPr>
          <w:rFonts w:cs="Calibri"/>
          <w:sz w:val="21"/>
          <w:szCs w:val="21"/>
        </w:rPr>
        <w:t xml:space="preserve">rapporti con </w:t>
      </w:r>
      <w:r w:rsidR="008417B1" w:rsidRPr="651E43AD">
        <w:rPr>
          <w:rFonts w:cs="Calibri"/>
          <w:sz w:val="21"/>
          <w:szCs w:val="21"/>
        </w:rPr>
        <w:t>il mercato Italia</w:t>
      </w:r>
      <w:r w:rsidR="00023D5B" w:rsidRPr="651E43AD">
        <w:rPr>
          <w:rFonts w:cs="Calibri"/>
          <w:sz w:val="21"/>
          <w:szCs w:val="21"/>
        </w:rPr>
        <w:t xml:space="preserve">. </w:t>
      </w:r>
      <w:r w:rsidR="00F47F31" w:rsidRPr="651E43AD">
        <w:rPr>
          <w:rFonts w:cs="Calibri"/>
          <w:sz w:val="21"/>
          <w:szCs w:val="21"/>
        </w:rPr>
        <w:t>N</w:t>
      </w:r>
      <w:r w:rsidR="7EDD66D2" w:rsidRPr="651E43AD">
        <w:rPr>
          <w:rFonts w:cs="Calibri"/>
          <w:sz w:val="21"/>
          <w:szCs w:val="21"/>
        </w:rPr>
        <w:t>umero</w:t>
      </w:r>
      <w:r w:rsidR="0000531C" w:rsidRPr="651E43AD">
        <w:rPr>
          <w:rFonts w:cs="Calibri"/>
          <w:sz w:val="21"/>
          <w:szCs w:val="21"/>
        </w:rPr>
        <w:t>se iniziative</w:t>
      </w:r>
      <w:r w:rsidR="009728E8" w:rsidRPr="651E43AD">
        <w:rPr>
          <w:rFonts w:cs="Calibri"/>
          <w:sz w:val="21"/>
          <w:szCs w:val="21"/>
        </w:rPr>
        <w:t xml:space="preserve"> </w:t>
      </w:r>
      <w:r w:rsidR="00511884" w:rsidRPr="651E43AD">
        <w:rPr>
          <w:rFonts w:cs="Calibri"/>
          <w:sz w:val="21"/>
          <w:szCs w:val="21"/>
        </w:rPr>
        <w:t xml:space="preserve">di interesse per gli operatori </w:t>
      </w:r>
      <w:r w:rsidR="00F47F31" w:rsidRPr="651E43AD">
        <w:rPr>
          <w:rFonts w:cs="Calibri"/>
          <w:sz w:val="21"/>
          <w:szCs w:val="21"/>
        </w:rPr>
        <w:t xml:space="preserve">del nostro </w:t>
      </w:r>
      <w:r w:rsidR="6C59EEE4" w:rsidRPr="651E43AD">
        <w:rPr>
          <w:rFonts w:cs="Calibri"/>
          <w:sz w:val="21"/>
          <w:szCs w:val="21"/>
        </w:rPr>
        <w:t>P</w:t>
      </w:r>
      <w:r w:rsidR="00F47F31" w:rsidRPr="651E43AD">
        <w:rPr>
          <w:rFonts w:cs="Calibri"/>
          <w:sz w:val="21"/>
          <w:szCs w:val="21"/>
        </w:rPr>
        <w:t>aese</w:t>
      </w:r>
      <w:r w:rsidR="001E1B2D" w:rsidRPr="651E43AD">
        <w:rPr>
          <w:rFonts w:cs="Calibri"/>
          <w:sz w:val="21"/>
          <w:szCs w:val="21"/>
        </w:rPr>
        <w:t xml:space="preserve">: </w:t>
      </w:r>
      <w:r w:rsidR="00EA0892" w:rsidRPr="651E43AD">
        <w:rPr>
          <w:rFonts w:cs="Calibri"/>
          <w:sz w:val="21"/>
          <w:szCs w:val="21"/>
        </w:rPr>
        <w:t>incentivi</w:t>
      </w:r>
      <w:r w:rsidR="00951921" w:rsidRPr="651E43AD">
        <w:rPr>
          <w:rFonts w:cs="Calibri"/>
          <w:sz w:val="21"/>
          <w:szCs w:val="21"/>
        </w:rPr>
        <w:t>, scontistiche</w:t>
      </w:r>
      <w:r w:rsidR="00B47881" w:rsidRPr="651E43AD">
        <w:rPr>
          <w:rFonts w:cs="Calibri"/>
          <w:sz w:val="21"/>
          <w:szCs w:val="21"/>
        </w:rPr>
        <w:t>, novità di prodotto e</w:t>
      </w:r>
      <w:r w:rsidR="00951921" w:rsidRPr="651E43AD">
        <w:rPr>
          <w:rFonts w:cs="Calibri"/>
          <w:sz w:val="21"/>
          <w:szCs w:val="21"/>
        </w:rPr>
        <w:t xml:space="preserve"> </w:t>
      </w:r>
      <w:r w:rsidR="00070117" w:rsidRPr="651E43AD">
        <w:rPr>
          <w:rFonts w:cs="Calibri"/>
          <w:sz w:val="21"/>
          <w:szCs w:val="21"/>
        </w:rPr>
        <w:t>un</w:t>
      </w:r>
      <w:r w:rsidR="00070117" w:rsidRPr="651E43AD">
        <w:rPr>
          <w:rFonts w:cs="Calibri"/>
          <w:b/>
          <w:bCs/>
          <w:sz w:val="21"/>
          <w:szCs w:val="21"/>
        </w:rPr>
        <w:t xml:space="preserve"> servizio transfer</w:t>
      </w:r>
      <w:r w:rsidR="00070117" w:rsidRPr="651E43AD">
        <w:rPr>
          <w:rFonts w:cs="Calibri"/>
          <w:sz w:val="21"/>
          <w:szCs w:val="21"/>
        </w:rPr>
        <w:t xml:space="preserve"> da</w:t>
      </w:r>
      <w:r w:rsidR="00AF60F9" w:rsidRPr="651E43AD">
        <w:rPr>
          <w:rFonts w:cs="Calibri"/>
          <w:sz w:val="21"/>
          <w:szCs w:val="21"/>
        </w:rPr>
        <w:t xml:space="preserve"> alcune città de</w:t>
      </w:r>
      <w:r w:rsidR="00AA4484" w:rsidRPr="651E43AD">
        <w:rPr>
          <w:rFonts w:cs="Calibri"/>
          <w:sz w:val="21"/>
          <w:szCs w:val="21"/>
        </w:rPr>
        <w:t xml:space="preserve">l </w:t>
      </w:r>
      <w:r w:rsidR="00AF60F9" w:rsidRPr="651E43AD">
        <w:rPr>
          <w:rFonts w:cs="Calibri"/>
          <w:sz w:val="21"/>
          <w:szCs w:val="21"/>
        </w:rPr>
        <w:t>Friuli</w:t>
      </w:r>
      <w:r w:rsidR="00054A8D" w:rsidRPr="651E43AD">
        <w:rPr>
          <w:rFonts w:cs="Calibri"/>
          <w:sz w:val="21"/>
          <w:szCs w:val="21"/>
        </w:rPr>
        <w:t>-</w:t>
      </w:r>
      <w:r w:rsidR="00AF60F9" w:rsidRPr="651E43AD">
        <w:rPr>
          <w:rFonts w:cs="Calibri"/>
          <w:sz w:val="21"/>
          <w:szCs w:val="21"/>
        </w:rPr>
        <w:t>Venezia</w:t>
      </w:r>
      <w:r w:rsidR="00054A8D" w:rsidRPr="651E43AD">
        <w:rPr>
          <w:rFonts w:cs="Calibri"/>
          <w:sz w:val="21"/>
          <w:szCs w:val="21"/>
        </w:rPr>
        <w:t xml:space="preserve"> </w:t>
      </w:r>
      <w:r w:rsidR="00AF60F9" w:rsidRPr="651E43AD">
        <w:rPr>
          <w:rFonts w:cs="Calibri"/>
          <w:sz w:val="21"/>
          <w:szCs w:val="21"/>
        </w:rPr>
        <w:t>Giulia</w:t>
      </w:r>
      <w:r w:rsidR="003A5BA1" w:rsidRPr="651E43AD">
        <w:rPr>
          <w:rFonts w:cs="Calibri"/>
          <w:sz w:val="21"/>
          <w:szCs w:val="21"/>
        </w:rPr>
        <w:t xml:space="preserve"> per i </w:t>
      </w:r>
      <w:r w:rsidR="003A5BA1" w:rsidRPr="651E43AD">
        <w:rPr>
          <w:rFonts w:cs="Calibri"/>
          <w:b/>
          <w:bCs/>
          <w:sz w:val="21"/>
          <w:szCs w:val="21"/>
        </w:rPr>
        <w:t>ponti del prossimo autunno/inverno</w:t>
      </w:r>
      <w:r w:rsidR="003A5BA1" w:rsidRPr="651E43AD">
        <w:rPr>
          <w:rFonts w:cs="Calibri"/>
          <w:sz w:val="21"/>
          <w:szCs w:val="21"/>
        </w:rPr>
        <w:t>,</w:t>
      </w:r>
      <w:r w:rsidR="00AF60F9" w:rsidRPr="651E43AD">
        <w:rPr>
          <w:rFonts w:cs="Calibri"/>
          <w:sz w:val="21"/>
          <w:szCs w:val="21"/>
        </w:rPr>
        <w:t xml:space="preserve"> </w:t>
      </w:r>
      <w:r w:rsidR="00A75224" w:rsidRPr="651E43AD">
        <w:rPr>
          <w:rFonts w:cs="Calibri"/>
          <w:sz w:val="21"/>
          <w:szCs w:val="21"/>
        </w:rPr>
        <w:t>che faciliteranno e incrementeranno gli arrivi dal Nord-Est</w:t>
      </w:r>
      <w:r w:rsidR="003A5BA1" w:rsidRPr="651E43AD">
        <w:rPr>
          <w:rFonts w:cs="Calibri"/>
          <w:sz w:val="21"/>
          <w:szCs w:val="21"/>
        </w:rPr>
        <w:t xml:space="preserve"> e </w:t>
      </w:r>
      <w:r w:rsidR="00A75224" w:rsidRPr="651E43AD">
        <w:rPr>
          <w:rFonts w:cs="Calibri"/>
          <w:sz w:val="21"/>
          <w:szCs w:val="21"/>
        </w:rPr>
        <w:t xml:space="preserve">non solo. </w:t>
      </w:r>
      <w:bookmarkStart w:id="0" w:name="_Hlk207785379"/>
      <w:proofErr w:type="spellStart"/>
      <w:r w:rsidR="005B3696" w:rsidRPr="651E43AD">
        <w:rPr>
          <w:rFonts w:cs="Calibri"/>
          <w:b/>
          <w:bCs/>
          <w:sz w:val="21"/>
          <w:szCs w:val="21"/>
        </w:rPr>
        <w:t>Sautariello</w:t>
      </w:r>
      <w:bookmarkEnd w:id="0"/>
      <w:proofErr w:type="spellEnd"/>
      <w:r w:rsidR="00F47F31" w:rsidRPr="651E43AD">
        <w:rPr>
          <w:rFonts w:cs="Calibri"/>
          <w:sz w:val="21"/>
          <w:szCs w:val="21"/>
        </w:rPr>
        <w:t xml:space="preserve"> </w:t>
      </w:r>
      <w:r w:rsidR="00C0739A" w:rsidRPr="651E43AD">
        <w:rPr>
          <w:rFonts w:cs="Calibri"/>
          <w:sz w:val="21"/>
          <w:szCs w:val="21"/>
        </w:rPr>
        <w:t xml:space="preserve">sottolinea </w:t>
      </w:r>
      <w:r w:rsidR="005B3696" w:rsidRPr="651E43AD">
        <w:rPr>
          <w:rFonts w:cs="Calibri"/>
          <w:sz w:val="21"/>
          <w:szCs w:val="21"/>
        </w:rPr>
        <w:t>l’importanza d</w:t>
      </w:r>
      <w:r w:rsidR="00F47F31" w:rsidRPr="651E43AD">
        <w:rPr>
          <w:rFonts w:cs="Calibri"/>
          <w:sz w:val="21"/>
          <w:szCs w:val="21"/>
        </w:rPr>
        <w:t xml:space="preserve">i un hub come </w:t>
      </w:r>
      <w:r w:rsidR="00F47F31" w:rsidRPr="651E43AD">
        <w:rPr>
          <w:rFonts w:cs="Calibri"/>
          <w:b/>
          <w:bCs/>
          <w:sz w:val="21"/>
          <w:szCs w:val="21"/>
        </w:rPr>
        <w:t>Trieste</w:t>
      </w:r>
      <w:r w:rsidR="00C0739A" w:rsidRPr="651E43AD">
        <w:rPr>
          <w:rFonts w:cs="Calibri"/>
          <w:sz w:val="21"/>
          <w:szCs w:val="21"/>
        </w:rPr>
        <w:t>:</w:t>
      </w:r>
      <w:r w:rsidR="00A857C4">
        <w:t xml:space="preserve"> </w:t>
      </w:r>
      <w:r w:rsidR="00A857C4" w:rsidRPr="651E43AD">
        <w:rPr>
          <w:i/>
          <w:iCs/>
          <w:sz w:val="21"/>
          <w:szCs w:val="21"/>
        </w:rPr>
        <w:t>“</w:t>
      </w:r>
      <w:r w:rsidR="007C0C55" w:rsidRPr="651E43AD">
        <w:rPr>
          <w:i/>
          <w:iCs/>
          <w:sz w:val="21"/>
          <w:szCs w:val="21"/>
        </w:rPr>
        <w:t xml:space="preserve">collegata a Roma e Milano attraverso la rete ferroviaria ad </w:t>
      </w:r>
      <w:r w:rsidR="00917EC9" w:rsidRPr="651E43AD">
        <w:rPr>
          <w:i/>
          <w:iCs/>
          <w:sz w:val="21"/>
          <w:szCs w:val="21"/>
        </w:rPr>
        <w:t>alta velocità e ai principali aeroporti d’Europa</w:t>
      </w:r>
      <w:r w:rsidR="007277E8" w:rsidRPr="651E43AD">
        <w:rPr>
          <w:i/>
          <w:iCs/>
          <w:sz w:val="21"/>
          <w:szCs w:val="21"/>
        </w:rPr>
        <w:t xml:space="preserve">, </w:t>
      </w:r>
      <w:r w:rsidR="002456FD" w:rsidRPr="651E43AD">
        <w:rPr>
          <w:i/>
          <w:iCs/>
          <w:sz w:val="21"/>
          <w:szCs w:val="21"/>
        </w:rPr>
        <w:t xml:space="preserve">Trieste è una delle </w:t>
      </w:r>
      <w:r w:rsidR="00232258" w:rsidRPr="651E43AD">
        <w:rPr>
          <w:i/>
          <w:iCs/>
          <w:sz w:val="21"/>
          <w:szCs w:val="21"/>
        </w:rPr>
        <w:t xml:space="preserve">località da cui parte il nostro servizio </w:t>
      </w:r>
      <w:r w:rsidR="00232258" w:rsidRPr="651E43AD">
        <w:rPr>
          <w:b/>
          <w:bCs/>
          <w:i/>
          <w:iCs/>
          <w:sz w:val="21"/>
          <w:szCs w:val="21"/>
        </w:rPr>
        <w:t>autobus del benessere</w:t>
      </w:r>
      <w:r w:rsidR="00232258" w:rsidRPr="651E43AD">
        <w:rPr>
          <w:i/>
          <w:iCs/>
          <w:sz w:val="21"/>
          <w:szCs w:val="21"/>
        </w:rPr>
        <w:t xml:space="preserve">, un transfer gratuito che raggiunge </w:t>
      </w:r>
      <w:r w:rsidR="008A706B" w:rsidRPr="651E43AD">
        <w:rPr>
          <w:i/>
          <w:iCs/>
          <w:sz w:val="21"/>
          <w:szCs w:val="21"/>
        </w:rPr>
        <w:t xml:space="preserve">direttamente il nostro </w:t>
      </w:r>
      <w:r w:rsidR="00DE2E54" w:rsidRPr="651E43AD">
        <w:rPr>
          <w:i/>
          <w:iCs/>
          <w:sz w:val="21"/>
          <w:szCs w:val="21"/>
        </w:rPr>
        <w:t xml:space="preserve">centro termale da </w:t>
      </w:r>
      <w:r w:rsidR="00BA1B5E" w:rsidRPr="651E43AD">
        <w:rPr>
          <w:i/>
          <w:iCs/>
          <w:sz w:val="21"/>
          <w:szCs w:val="21"/>
        </w:rPr>
        <w:t>diverse città friulane</w:t>
      </w:r>
      <w:r w:rsidR="00BD7A63" w:rsidRPr="651E43AD">
        <w:rPr>
          <w:i/>
          <w:iCs/>
          <w:sz w:val="21"/>
          <w:szCs w:val="21"/>
        </w:rPr>
        <w:t xml:space="preserve"> in occasione delle festività del prossimo autunno/inverno</w:t>
      </w:r>
      <w:r w:rsidR="00BA1B5E" w:rsidRPr="651E43AD">
        <w:rPr>
          <w:i/>
          <w:iCs/>
          <w:sz w:val="21"/>
          <w:szCs w:val="21"/>
        </w:rPr>
        <w:t>”</w:t>
      </w:r>
      <w:r w:rsidR="003A5BA1" w:rsidRPr="651E43AD">
        <w:rPr>
          <w:i/>
          <w:iCs/>
          <w:sz w:val="21"/>
          <w:szCs w:val="21"/>
        </w:rPr>
        <w:t>.</w:t>
      </w:r>
      <w:r w:rsidR="00917EC9" w:rsidRPr="651E43AD">
        <w:rPr>
          <w:i/>
          <w:iCs/>
          <w:sz w:val="21"/>
          <w:szCs w:val="21"/>
        </w:rPr>
        <w:t xml:space="preserve"> </w:t>
      </w:r>
      <w:r w:rsidR="00A857C4" w:rsidRPr="651E43AD">
        <w:rPr>
          <w:i/>
          <w:iCs/>
        </w:rPr>
        <w:t xml:space="preserve"> </w:t>
      </w:r>
    </w:p>
    <w:p w14:paraId="7282ACB3" w14:textId="77777777" w:rsidR="00BA1B5E" w:rsidRDefault="00BA1B5E" w:rsidP="00BA1B5E">
      <w:pPr>
        <w:spacing w:before="20" w:after="20" w:line="240" w:lineRule="auto"/>
        <w:jc w:val="both"/>
        <w:rPr>
          <w:rFonts w:cs="Calibri"/>
          <w:b/>
          <w:bCs/>
          <w:color w:val="45B0E1" w:themeColor="accent1" w:themeTint="99"/>
        </w:rPr>
      </w:pPr>
    </w:p>
    <w:p w14:paraId="6A15F39D" w14:textId="5C0929F8" w:rsidR="00BA1B5E" w:rsidRPr="00F148EE" w:rsidRDefault="00BA1B5E" w:rsidP="00BA1B5E">
      <w:pPr>
        <w:spacing w:before="20" w:after="20" w:line="240" w:lineRule="auto"/>
        <w:jc w:val="both"/>
        <w:rPr>
          <w:rFonts w:cs="Calibri"/>
          <w:b/>
          <w:bCs/>
          <w:color w:val="808080" w:themeColor="background1" w:themeShade="80"/>
        </w:rPr>
      </w:pPr>
      <w:r w:rsidRPr="00F148EE">
        <w:rPr>
          <w:rFonts w:cs="Calibri"/>
          <w:b/>
          <w:bCs/>
          <w:color w:val="808080" w:themeColor="background1" w:themeShade="80"/>
        </w:rPr>
        <w:t>AUTOBUS DEL BENESSERE</w:t>
      </w:r>
      <w:r w:rsidRPr="00F148EE">
        <w:rPr>
          <w:rFonts w:cs="Calibri"/>
          <w:color w:val="808080" w:themeColor="background1" w:themeShade="80"/>
        </w:rPr>
        <w:t xml:space="preserve">: </w:t>
      </w:r>
      <w:r w:rsidRPr="00F148EE">
        <w:rPr>
          <w:rFonts w:cs="Calibri"/>
          <w:b/>
          <w:bCs/>
          <w:color w:val="808080" w:themeColor="background1" w:themeShade="80"/>
        </w:rPr>
        <w:t>TRANSFER GRATUIT</w:t>
      </w:r>
      <w:r w:rsidR="00D255BE" w:rsidRPr="00F148EE">
        <w:rPr>
          <w:rFonts w:cs="Calibri"/>
          <w:b/>
          <w:bCs/>
          <w:color w:val="808080" w:themeColor="background1" w:themeShade="80"/>
        </w:rPr>
        <w:t xml:space="preserve">O ALLE </w:t>
      </w:r>
      <w:r w:rsidRPr="00F148EE">
        <w:rPr>
          <w:rFonts w:cs="Calibri"/>
          <w:b/>
          <w:bCs/>
          <w:color w:val="808080" w:themeColor="background1" w:themeShade="80"/>
        </w:rPr>
        <w:t>RIMSKE TERME</w:t>
      </w:r>
      <w:r w:rsidR="00D255BE" w:rsidRPr="00F148EE">
        <w:rPr>
          <w:rFonts w:cs="Calibri"/>
          <w:b/>
          <w:bCs/>
          <w:color w:val="808080" w:themeColor="background1" w:themeShade="80"/>
        </w:rPr>
        <w:t xml:space="preserve"> PER I PONTI AUTUNNO/INVERNO</w:t>
      </w:r>
    </w:p>
    <w:p w14:paraId="77509F4C" w14:textId="303A76F3" w:rsidR="00BA1B5E" w:rsidRDefault="00BA1B5E" w:rsidP="00BA1B5E">
      <w:pPr>
        <w:spacing w:before="20" w:after="20" w:line="240" w:lineRule="auto"/>
        <w:jc w:val="both"/>
        <w:rPr>
          <w:rFonts w:cs="Calibri"/>
          <w:sz w:val="21"/>
          <w:szCs w:val="21"/>
        </w:rPr>
      </w:pPr>
      <w:r w:rsidRPr="26072949">
        <w:rPr>
          <w:rFonts w:cs="Calibri"/>
          <w:sz w:val="21"/>
          <w:szCs w:val="21"/>
        </w:rPr>
        <w:t xml:space="preserve">In linea con </w:t>
      </w:r>
      <w:r w:rsidR="00CA74E7">
        <w:rPr>
          <w:rFonts w:cs="Calibri"/>
          <w:sz w:val="21"/>
          <w:szCs w:val="21"/>
        </w:rPr>
        <w:t>una</w:t>
      </w:r>
      <w:r w:rsidRPr="26072949">
        <w:rPr>
          <w:rFonts w:cs="Calibri"/>
          <w:sz w:val="21"/>
          <w:szCs w:val="21"/>
        </w:rPr>
        <w:t xml:space="preserve"> tradizione di accoglienza e benessere</w:t>
      </w:r>
      <w:r w:rsidR="000D7912">
        <w:rPr>
          <w:rFonts w:cs="Calibri"/>
          <w:sz w:val="21"/>
          <w:szCs w:val="21"/>
        </w:rPr>
        <w:t xml:space="preserve"> tutta slovena,</w:t>
      </w:r>
      <w:r w:rsidRPr="26072949">
        <w:rPr>
          <w:rFonts w:cs="Calibri"/>
          <w:sz w:val="21"/>
          <w:szCs w:val="21"/>
        </w:rPr>
        <w:t xml:space="preserve"> </w:t>
      </w:r>
      <w:proofErr w:type="spellStart"/>
      <w:r w:rsidRPr="26072949">
        <w:rPr>
          <w:rFonts w:cs="Calibri"/>
          <w:sz w:val="21"/>
          <w:szCs w:val="21"/>
        </w:rPr>
        <w:t>Rimske</w:t>
      </w:r>
      <w:proofErr w:type="spellEnd"/>
      <w:r w:rsidRPr="26072949">
        <w:rPr>
          <w:rFonts w:cs="Calibri"/>
          <w:sz w:val="21"/>
          <w:szCs w:val="21"/>
        </w:rPr>
        <w:t xml:space="preserve"> Terme propone per il 2025 lo speciale “</w:t>
      </w:r>
      <w:r w:rsidRPr="26072949">
        <w:rPr>
          <w:rFonts w:cs="Calibri"/>
          <w:b/>
          <w:bCs/>
          <w:sz w:val="21"/>
          <w:szCs w:val="21"/>
        </w:rPr>
        <w:t>Autobus del Benessere</w:t>
      </w:r>
      <w:r w:rsidRPr="26072949">
        <w:rPr>
          <w:rFonts w:cs="Calibri"/>
          <w:sz w:val="21"/>
          <w:szCs w:val="21"/>
        </w:rPr>
        <w:t>”, pacchetto esclusivo che unisce comfort, relax e praticità per i viaggiatori provenienti dall’Italia</w:t>
      </w:r>
      <w:r w:rsidR="00CA74E7">
        <w:rPr>
          <w:rFonts w:cs="Calibri"/>
          <w:sz w:val="21"/>
          <w:szCs w:val="21"/>
        </w:rPr>
        <w:t xml:space="preserve"> in occasione dei ponti per le principali festività</w:t>
      </w:r>
      <w:r w:rsidRPr="26072949">
        <w:rPr>
          <w:rFonts w:cs="Calibri"/>
          <w:sz w:val="21"/>
          <w:szCs w:val="21"/>
        </w:rPr>
        <w:t xml:space="preserve">. L’iniziativa prevede </w:t>
      </w:r>
      <w:r w:rsidRPr="26072949">
        <w:rPr>
          <w:rFonts w:cs="Calibri"/>
          <w:b/>
          <w:bCs/>
          <w:sz w:val="21"/>
          <w:szCs w:val="21"/>
        </w:rPr>
        <w:t>soggiorni di tre notti</w:t>
      </w:r>
      <w:r w:rsidRPr="26072949">
        <w:rPr>
          <w:rFonts w:cs="Calibri"/>
          <w:sz w:val="21"/>
          <w:szCs w:val="21"/>
        </w:rPr>
        <w:t xml:space="preserve"> presso l’Hotel </w:t>
      </w:r>
      <w:proofErr w:type="spellStart"/>
      <w:r w:rsidRPr="26072949">
        <w:rPr>
          <w:rFonts w:cs="Calibri"/>
          <w:sz w:val="21"/>
          <w:szCs w:val="21"/>
        </w:rPr>
        <w:t>Rimski</w:t>
      </w:r>
      <w:proofErr w:type="spellEnd"/>
      <w:r w:rsidRPr="26072949">
        <w:rPr>
          <w:rFonts w:cs="Calibri"/>
          <w:sz w:val="21"/>
          <w:szCs w:val="21"/>
        </w:rPr>
        <w:t xml:space="preserve"> </w:t>
      </w:r>
      <w:proofErr w:type="spellStart"/>
      <w:r w:rsidRPr="26072949">
        <w:rPr>
          <w:rFonts w:cs="Calibri"/>
          <w:sz w:val="21"/>
          <w:szCs w:val="21"/>
        </w:rPr>
        <w:t>Dvor</w:t>
      </w:r>
      <w:proofErr w:type="spellEnd"/>
      <w:r w:rsidRPr="26072949">
        <w:rPr>
          <w:rFonts w:cs="Calibri"/>
          <w:sz w:val="21"/>
          <w:szCs w:val="21"/>
        </w:rPr>
        <w:t xml:space="preserve"> ****</w:t>
      </w:r>
      <w:proofErr w:type="spellStart"/>
      <w:r w:rsidRPr="26072949">
        <w:rPr>
          <w:rFonts w:cs="Calibri"/>
          <w:sz w:val="21"/>
          <w:szCs w:val="21"/>
        </w:rPr>
        <w:t>sup</w:t>
      </w:r>
      <w:proofErr w:type="spellEnd"/>
      <w:r w:rsidRPr="26072949">
        <w:rPr>
          <w:rFonts w:cs="Calibri"/>
          <w:sz w:val="21"/>
          <w:szCs w:val="21"/>
        </w:rPr>
        <w:t xml:space="preserve">, con trattamento di mezza pensione e una ricca gamma di servizi inclusi: trasferimenti in pullman da </w:t>
      </w:r>
      <w:r w:rsidRPr="26072949">
        <w:rPr>
          <w:rFonts w:cs="Calibri"/>
          <w:b/>
          <w:bCs/>
          <w:sz w:val="21"/>
          <w:szCs w:val="21"/>
        </w:rPr>
        <w:t>Udine, Palmanova, Duino e Trieste</w:t>
      </w:r>
      <w:r w:rsidRPr="26072949">
        <w:rPr>
          <w:rFonts w:cs="Calibri"/>
          <w:sz w:val="21"/>
          <w:szCs w:val="21"/>
        </w:rPr>
        <w:t>.</w:t>
      </w:r>
    </w:p>
    <w:p w14:paraId="1EAC5BA5" w14:textId="505621B0" w:rsidR="000123ED" w:rsidRPr="000123ED" w:rsidRDefault="000123ED" w:rsidP="000123ED">
      <w:pPr>
        <w:spacing w:before="20" w:after="20" w:line="240" w:lineRule="auto"/>
        <w:jc w:val="both"/>
        <w:rPr>
          <w:rFonts w:cs="Calibri"/>
          <w:sz w:val="21"/>
          <w:szCs w:val="21"/>
        </w:rPr>
      </w:pPr>
      <w:r w:rsidRPr="26072949">
        <w:rPr>
          <w:rFonts w:cs="Calibri"/>
          <w:sz w:val="21"/>
          <w:szCs w:val="21"/>
        </w:rPr>
        <w:t xml:space="preserve">L’offerta si applica per i </w:t>
      </w:r>
      <w:r>
        <w:rPr>
          <w:rFonts w:cs="Calibri"/>
          <w:sz w:val="21"/>
          <w:szCs w:val="21"/>
        </w:rPr>
        <w:t>principali ponti e</w:t>
      </w:r>
      <w:r w:rsidRPr="26072949">
        <w:rPr>
          <w:rFonts w:cs="Calibri"/>
          <w:sz w:val="21"/>
          <w:szCs w:val="21"/>
        </w:rPr>
        <w:t xml:space="preserve"> festività, tra cui </w:t>
      </w:r>
      <w:r w:rsidRPr="26072949">
        <w:rPr>
          <w:rFonts w:cs="Calibri"/>
          <w:b/>
          <w:bCs/>
          <w:sz w:val="21"/>
          <w:szCs w:val="21"/>
        </w:rPr>
        <w:t>Ognissanti</w:t>
      </w:r>
      <w:r w:rsidRPr="26072949">
        <w:rPr>
          <w:rFonts w:cs="Calibri"/>
          <w:sz w:val="21"/>
          <w:szCs w:val="21"/>
        </w:rPr>
        <w:t xml:space="preserve">, </w:t>
      </w:r>
      <w:r w:rsidRPr="26072949">
        <w:rPr>
          <w:rFonts w:cs="Calibri"/>
          <w:b/>
          <w:bCs/>
          <w:sz w:val="21"/>
          <w:szCs w:val="21"/>
        </w:rPr>
        <w:t>Immacolata</w:t>
      </w:r>
      <w:r w:rsidRPr="26072949">
        <w:rPr>
          <w:rFonts w:cs="Calibri"/>
          <w:sz w:val="21"/>
          <w:szCs w:val="21"/>
        </w:rPr>
        <w:t xml:space="preserve">, </w:t>
      </w:r>
      <w:r w:rsidRPr="26072949">
        <w:rPr>
          <w:rFonts w:cs="Calibri"/>
          <w:b/>
          <w:bCs/>
          <w:sz w:val="21"/>
          <w:szCs w:val="21"/>
        </w:rPr>
        <w:t xml:space="preserve">Natale </w:t>
      </w:r>
      <w:r w:rsidRPr="26072949">
        <w:rPr>
          <w:rFonts w:cs="Calibri"/>
          <w:sz w:val="21"/>
          <w:szCs w:val="21"/>
        </w:rPr>
        <w:t xml:space="preserve">e </w:t>
      </w:r>
      <w:r w:rsidRPr="26072949">
        <w:rPr>
          <w:rFonts w:cs="Calibri"/>
          <w:b/>
          <w:bCs/>
          <w:sz w:val="21"/>
          <w:szCs w:val="21"/>
        </w:rPr>
        <w:t>Capodanno</w:t>
      </w:r>
      <w:r w:rsidRPr="26072949">
        <w:rPr>
          <w:rFonts w:cs="Calibri"/>
          <w:sz w:val="21"/>
          <w:szCs w:val="21"/>
        </w:rPr>
        <w:t>.</w:t>
      </w:r>
    </w:p>
    <w:p w14:paraId="39FA4FB8" w14:textId="3CF57345" w:rsidR="000123ED" w:rsidRDefault="000123ED" w:rsidP="00BA1B5E">
      <w:pPr>
        <w:spacing w:before="20" w:after="20" w:line="240" w:lineRule="auto"/>
        <w:jc w:val="both"/>
      </w:pPr>
      <w:r w:rsidRPr="26072949">
        <w:rPr>
          <w:rFonts w:cs="Calibri"/>
          <w:b/>
          <w:bCs/>
          <w:sz w:val="21"/>
          <w:szCs w:val="21"/>
        </w:rPr>
        <w:t xml:space="preserve">Per maggiori informazioni: </w:t>
      </w:r>
      <w:hyperlink r:id="rId9">
        <w:r w:rsidRPr="26072949">
          <w:rPr>
            <w:rStyle w:val="Collegamentoipertestuale"/>
            <w:rFonts w:cs="Calibri"/>
            <w:b/>
            <w:bCs/>
            <w:sz w:val="21"/>
            <w:szCs w:val="21"/>
          </w:rPr>
          <w:t xml:space="preserve">2025_Autobus del benessere </w:t>
        </w:r>
        <w:proofErr w:type="spellStart"/>
        <w:r w:rsidRPr="26072949">
          <w:rPr>
            <w:rStyle w:val="Collegamentoipertestuale"/>
            <w:rFonts w:cs="Calibri"/>
            <w:b/>
            <w:bCs/>
            <w:sz w:val="21"/>
            <w:szCs w:val="21"/>
          </w:rPr>
          <w:t>Rimske</w:t>
        </w:r>
        <w:proofErr w:type="spellEnd"/>
        <w:r w:rsidRPr="26072949">
          <w:rPr>
            <w:rStyle w:val="Collegamentoipertestuale"/>
            <w:rFonts w:cs="Calibri"/>
            <w:b/>
            <w:bCs/>
            <w:sz w:val="21"/>
            <w:szCs w:val="21"/>
          </w:rPr>
          <w:t xml:space="preserve"> Terme</w:t>
        </w:r>
      </w:hyperlink>
    </w:p>
    <w:p w14:paraId="1D8DC693" w14:textId="77777777" w:rsidR="006510D0" w:rsidRDefault="006510D0" w:rsidP="00BA1B5E">
      <w:pPr>
        <w:spacing w:before="20" w:after="20" w:line="240" w:lineRule="auto"/>
        <w:jc w:val="both"/>
      </w:pPr>
    </w:p>
    <w:p w14:paraId="44C1EFF5" w14:textId="77777777" w:rsidR="006510D0" w:rsidRPr="00F148EE" w:rsidRDefault="006510D0" w:rsidP="006510D0">
      <w:pPr>
        <w:spacing w:before="20" w:after="20" w:line="240" w:lineRule="auto"/>
        <w:jc w:val="both"/>
        <w:rPr>
          <w:rFonts w:cs="Calibri"/>
          <w:color w:val="808080" w:themeColor="background1" w:themeShade="80"/>
          <w:sz w:val="21"/>
          <w:szCs w:val="21"/>
        </w:rPr>
      </w:pPr>
      <w:r w:rsidRPr="00F148EE">
        <w:rPr>
          <w:rFonts w:cs="Calibri"/>
          <w:b/>
          <w:bCs/>
          <w:color w:val="808080" w:themeColor="background1" w:themeShade="80"/>
        </w:rPr>
        <w:t>UN NUOVO PACCHETTO YOGA RETREAT PER UN BENESSERE A 360°</w:t>
      </w:r>
    </w:p>
    <w:p w14:paraId="5F1F5B73" w14:textId="3616255A" w:rsidR="006510D0" w:rsidRPr="008E31D5" w:rsidRDefault="006510D0" w:rsidP="006510D0">
      <w:pPr>
        <w:spacing w:before="20" w:after="20" w:line="240" w:lineRule="auto"/>
        <w:jc w:val="both"/>
        <w:rPr>
          <w:rFonts w:cs="Calibri"/>
          <w:sz w:val="21"/>
          <w:szCs w:val="21"/>
        </w:rPr>
      </w:pPr>
      <w:r>
        <w:rPr>
          <w:rFonts w:cs="Calibri"/>
          <w:sz w:val="21"/>
          <w:szCs w:val="21"/>
        </w:rPr>
        <w:t xml:space="preserve">È finalmente online, a grande richiesta, un pacchetto </w:t>
      </w:r>
      <w:hyperlink r:id="rId10" w:history="1">
        <w:r w:rsidRPr="008E31D5">
          <w:rPr>
            <w:rStyle w:val="Collegamentoipertestuale"/>
            <w:rFonts w:cs="Calibri"/>
            <w:b/>
            <w:bCs/>
            <w:sz w:val="21"/>
            <w:szCs w:val="21"/>
          </w:rPr>
          <w:t xml:space="preserve">Yoga </w:t>
        </w:r>
        <w:proofErr w:type="spellStart"/>
        <w:r w:rsidRPr="008E31D5">
          <w:rPr>
            <w:rStyle w:val="Collegamentoipertestuale"/>
            <w:rFonts w:cs="Calibri"/>
            <w:b/>
            <w:bCs/>
            <w:sz w:val="21"/>
            <w:szCs w:val="21"/>
          </w:rPr>
          <w:t>Retreat</w:t>
        </w:r>
        <w:proofErr w:type="spellEnd"/>
      </w:hyperlink>
      <w:r>
        <w:rPr>
          <w:rFonts w:cs="Calibri"/>
          <w:b/>
          <w:bCs/>
          <w:sz w:val="21"/>
          <w:szCs w:val="21"/>
        </w:rPr>
        <w:t xml:space="preserve"> </w:t>
      </w:r>
      <w:r>
        <w:rPr>
          <w:rFonts w:cs="Calibri"/>
          <w:sz w:val="21"/>
          <w:szCs w:val="21"/>
        </w:rPr>
        <w:t xml:space="preserve">destinato a quella clientela sempre più interessata ad abbinare a un tradizionale percorso wellness anche altri aspetti del benessere, tra cui la buona cucina dei ristoranti </w:t>
      </w:r>
      <w:r>
        <w:rPr>
          <w:rFonts w:cs="Calibri"/>
          <w:sz w:val="21"/>
          <w:szCs w:val="21"/>
        </w:rPr>
        <w:lastRenderedPageBreak/>
        <w:t xml:space="preserve">del resort e, naturalmente, le sessioni yoga di risveglio mattutino e quelle di </w:t>
      </w:r>
      <w:r>
        <w:rPr>
          <w:rFonts w:cs="Calibri"/>
          <w:b/>
          <w:bCs/>
          <w:sz w:val="21"/>
          <w:szCs w:val="21"/>
        </w:rPr>
        <w:t xml:space="preserve">yoga facciale </w:t>
      </w:r>
      <w:r>
        <w:rPr>
          <w:rFonts w:cs="Calibri"/>
          <w:sz w:val="21"/>
          <w:szCs w:val="21"/>
        </w:rPr>
        <w:t xml:space="preserve">(o </w:t>
      </w:r>
      <w:r>
        <w:rPr>
          <w:rFonts w:cs="Calibri"/>
          <w:i/>
          <w:iCs/>
          <w:sz w:val="21"/>
          <w:szCs w:val="21"/>
        </w:rPr>
        <w:t>face yoga</w:t>
      </w:r>
      <w:r>
        <w:rPr>
          <w:rFonts w:cs="Calibri"/>
          <w:sz w:val="21"/>
          <w:szCs w:val="21"/>
        </w:rPr>
        <w:t xml:space="preserve">). Le sessioni, svolte ai piedi delle splendide sequoie donate al complesso dalla principessa inglese Vittoria (in caso di maltempo, nel </w:t>
      </w:r>
      <w:r>
        <w:rPr>
          <w:rFonts w:cs="Calibri"/>
          <w:i/>
          <w:iCs/>
          <w:sz w:val="21"/>
          <w:szCs w:val="21"/>
        </w:rPr>
        <w:t>Salone di Diana</w:t>
      </w:r>
      <w:r>
        <w:rPr>
          <w:rFonts w:cs="Calibri"/>
          <w:sz w:val="21"/>
          <w:szCs w:val="21"/>
        </w:rPr>
        <w:t xml:space="preserve">), completano un’offerta che include anche un </w:t>
      </w:r>
      <w:r w:rsidRPr="002F61EF">
        <w:rPr>
          <w:rFonts w:cs="Calibri"/>
          <w:b/>
          <w:bCs/>
          <w:sz w:val="21"/>
          <w:szCs w:val="21"/>
        </w:rPr>
        <w:t>massaggio antistress</w:t>
      </w:r>
      <w:r>
        <w:rPr>
          <w:rFonts w:cs="Calibri"/>
          <w:sz w:val="21"/>
          <w:szCs w:val="21"/>
        </w:rPr>
        <w:t xml:space="preserve"> e l’accesso al centro </w:t>
      </w:r>
      <w:proofErr w:type="spellStart"/>
      <w:r>
        <w:rPr>
          <w:rFonts w:cs="Calibri"/>
          <w:sz w:val="21"/>
          <w:szCs w:val="21"/>
        </w:rPr>
        <w:t>saunistico</w:t>
      </w:r>
      <w:proofErr w:type="spellEnd"/>
      <w:r>
        <w:rPr>
          <w:rFonts w:cs="Calibri"/>
          <w:sz w:val="21"/>
          <w:szCs w:val="21"/>
        </w:rPr>
        <w:t xml:space="preserve"> </w:t>
      </w:r>
      <w:proofErr w:type="spellStart"/>
      <w:r>
        <w:rPr>
          <w:rFonts w:cs="Calibri"/>
          <w:sz w:val="21"/>
          <w:szCs w:val="21"/>
        </w:rPr>
        <w:t>Varinia</w:t>
      </w:r>
      <w:proofErr w:type="spellEnd"/>
      <w:r>
        <w:rPr>
          <w:rFonts w:cs="Calibri"/>
          <w:sz w:val="21"/>
          <w:szCs w:val="21"/>
        </w:rPr>
        <w:t xml:space="preserve">. </w:t>
      </w:r>
    </w:p>
    <w:p w14:paraId="382E6E2E" w14:textId="6A47AAFB" w:rsidR="006510D0" w:rsidRDefault="006510D0" w:rsidP="00BA1B5E">
      <w:pPr>
        <w:spacing w:before="20" w:after="20" w:line="240" w:lineRule="auto"/>
        <w:jc w:val="both"/>
        <w:rPr>
          <w:rFonts w:cs="Calibri"/>
          <w:sz w:val="21"/>
          <w:szCs w:val="21"/>
        </w:rPr>
      </w:pPr>
      <w:r>
        <w:rPr>
          <w:rFonts w:cs="Calibri"/>
          <w:sz w:val="21"/>
          <w:szCs w:val="21"/>
        </w:rPr>
        <w:t xml:space="preserve">L’offerta si applica su due </w:t>
      </w:r>
      <w:proofErr w:type="gramStart"/>
      <w:r>
        <w:rPr>
          <w:rFonts w:cs="Calibri"/>
          <w:sz w:val="21"/>
          <w:szCs w:val="21"/>
        </w:rPr>
        <w:t>weekend</w:t>
      </w:r>
      <w:proofErr w:type="gramEnd"/>
      <w:r>
        <w:rPr>
          <w:rFonts w:cs="Calibri"/>
          <w:sz w:val="21"/>
          <w:szCs w:val="21"/>
        </w:rPr>
        <w:t xml:space="preserve"> del prossimo autunno: quello dell’11-13/10/2025 e quello del 14-16/11/2025, con tariffe a partire da </w:t>
      </w:r>
      <w:r w:rsidRPr="006510D0">
        <w:rPr>
          <w:rFonts w:cs="Calibri"/>
          <w:sz w:val="21"/>
          <w:szCs w:val="21"/>
        </w:rPr>
        <w:t>259 € a persona in camera doppia per soggiorni da minimo due notti.</w:t>
      </w:r>
    </w:p>
    <w:p w14:paraId="5A4E5F5C" w14:textId="6FE47001" w:rsidR="006D7A57" w:rsidRDefault="006D7A57" w:rsidP="00BA1B5E">
      <w:pPr>
        <w:spacing w:before="20" w:after="20" w:line="240" w:lineRule="auto"/>
        <w:jc w:val="both"/>
        <w:rPr>
          <w:rFonts w:cs="Calibri"/>
          <w:sz w:val="21"/>
          <w:szCs w:val="21"/>
        </w:rPr>
      </w:pPr>
      <w:r>
        <w:rPr>
          <w:rFonts w:cs="Calibri"/>
          <w:sz w:val="21"/>
          <w:szCs w:val="21"/>
        </w:rPr>
        <w:t>Include:</w:t>
      </w:r>
    </w:p>
    <w:p w14:paraId="38BB405E" w14:textId="4749ED33" w:rsidR="006D7A57" w:rsidRPr="006D7A57" w:rsidRDefault="006D7A57" w:rsidP="006D7A57">
      <w:pPr>
        <w:numPr>
          <w:ilvl w:val="0"/>
          <w:numId w:val="10"/>
        </w:numPr>
        <w:spacing w:before="20" w:after="20" w:line="240" w:lineRule="auto"/>
        <w:jc w:val="both"/>
        <w:rPr>
          <w:rFonts w:cs="Calibri"/>
          <w:sz w:val="21"/>
          <w:szCs w:val="21"/>
        </w:rPr>
      </w:pPr>
      <w:r w:rsidRPr="006D7A57">
        <w:rPr>
          <w:rFonts w:cs="Calibri"/>
          <w:sz w:val="21"/>
          <w:szCs w:val="21"/>
        </w:rPr>
        <w:t>Sistemazione in camera doppia presso l’hotel 4</w:t>
      </w:r>
      <w:r w:rsidR="005046AD">
        <w:rPr>
          <w:rFonts w:cs="Calibri"/>
          <w:sz w:val="21"/>
          <w:szCs w:val="21"/>
        </w:rPr>
        <w:t>*</w:t>
      </w:r>
      <w:r w:rsidR="00E23B5A">
        <w:rPr>
          <w:rFonts w:cs="Calibri"/>
          <w:sz w:val="21"/>
          <w:szCs w:val="21"/>
        </w:rPr>
        <w:t xml:space="preserve"> o 4*</w:t>
      </w:r>
      <w:r w:rsidRPr="006D7A57">
        <w:rPr>
          <w:rFonts w:cs="Calibri"/>
          <w:sz w:val="21"/>
          <w:szCs w:val="21"/>
        </w:rPr>
        <w:t>superior selezionato</w:t>
      </w:r>
    </w:p>
    <w:p w14:paraId="02A126B3" w14:textId="77777777" w:rsidR="006D7A57" w:rsidRPr="006D7A57" w:rsidRDefault="006D7A57" w:rsidP="006D7A57">
      <w:pPr>
        <w:numPr>
          <w:ilvl w:val="0"/>
          <w:numId w:val="10"/>
        </w:numPr>
        <w:spacing w:before="20" w:after="20" w:line="240" w:lineRule="auto"/>
        <w:jc w:val="both"/>
        <w:rPr>
          <w:rFonts w:cs="Calibri"/>
          <w:sz w:val="21"/>
          <w:szCs w:val="21"/>
        </w:rPr>
      </w:pPr>
      <w:r w:rsidRPr="006D7A57">
        <w:rPr>
          <w:rFonts w:cs="Calibri"/>
          <w:sz w:val="21"/>
          <w:szCs w:val="21"/>
        </w:rPr>
        <w:t>Pernottamento con </w:t>
      </w:r>
      <w:r w:rsidRPr="006D7A57">
        <w:rPr>
          <w:rFonts w:cs="Calibri"/>
          <w:b/>
          <w:bCs/>
          <w:sz w:val="21"/>
          <w:szCs w:val="21"/>
        </w:rPr>
        <w:t>mezza pensione</w:t>
      </w:r>
    </w:p>
    <w:p w14:paraId="7B565E9D" w14:textId="77777777" w:rsidR="006D7A57" w:rsidRPr="006D7A57" w:rsidRDefault="006D7A57" w:rsidP="006D7A57">
      <w:pPr>
        <w:numPr>
          <w:ilvl w:val="0"/>
          <w:numId w:val="10"/>
        </w:numPr>
        <w:spacing w:before="20" w:after="20" w:line="240" w:lineRule="auto"/>
        <w:jc w:val="both"/>
        <w:rPr>
          <w:rFonts w:cs="Calibri"/>
          <w:sz w:val="21"/>
          <w:szCs w:val="21"/>
        </w:rPr>
      </w:pPr>
      <w:r w:rsidRPr="006D7A57">
        <w:rPr>
          <w:rFonts w:cs="Calibri"/>
          <w:sz w:val="21"/>
          <w:szCs w:val="21"/>
        </w:rPr>
        <w:t>Ingresso illimitato al complesso di piscine termali</w:t>
      </w:r>
    </w:p>
    <w:p w14:paraId="3B78B914" w14:textId="77777777" w:rsidR="006D7A57" w:rsidRPr="006D7A57" w:rsidRDefault="006D7A57" w:rsidP="006D7A57">
      <w:pPr>
        <w:numPr>
          <w:ilvl w:val="0"/>
          <w:numId w:val="10"/>
        </w:numPr>
        <w:spacing w:before="20" w:after="20" w:line="240" w:lineRule="auto"/>
        <w:jc w:val="both"/>
        <w:rPr>
          <w:rFonts w:cs="Calibri"/>
          <w:sz w:val="21"/>
          <w:szCs w:val="21"/>
        </w:rPr>
      </w:pPr>
      <w:r w:rsidRPr="006D7A57">
        <w:rPr>
          <w:rFonts w:cs="Calibri"/>
          <w:b/>
          <w:bCs/>
          <w:sz w:val="21"/>
          <w:szCs w:val="21"/>
        </w:rPr>
        <w:t xml:space="preserve">1 ingresso al Mondo delle Saune </w:t>
      </w:r>
      <w:proofErr w:type="spellStart"/>
      <w:r w:rsidRPr="006D7A57">
        <w:rPr>
          <w:rFonts w:cs="Calibri"/>
          <w:b/>
          <w:bCs/>
          <w:sz w:val="21"/>
          <w:szCs w:val="21"/>
        </w:rPr>
        <w:t>Varinia</w:t>
      </w:r>
      <w:proofErr w:type="spellEnd"/>
    </w:p>
    <w:p w14:paraId="21611167" w14:textId="77777777" w:rsidR="006D7A57" w:rsidRPr="006D7A57" w:rsidRDefault="006D7A57" w:rsidP="006D7A57">
      <w:pPr>
        <w:numPr>
          <w:ilvl w:val="0"/>
          <w:numId w:val="10"/>
        </w:numPr>
        <w:spacing w:before="20" w:after="20" w:line="240" w:lineRule="auto"/>
        <w:jc w:val="both"/>
        <w:rPr>
          <w:rFonts w:cs="Calibri"/>
          <w:sz w:val="21"/>
          <w:szCs w:val="21"/>
        </w:rPr>
      </w:pPr>
      <w:r w:rsidRPr="006D7A57">
        <w:rPr>
          <w:rFonts w:cs="Calibri"/>
          <w:sz w:val="21"/>
          <w:szCs w:val="21"/>
        </w:rPr>
        <w:t>Ingresso gratuito al centro fitness</w:t>
      </w:r>
    </w:p>
    <w:p w14:paraId="23E56DCB" w14:textId="4E3A3816" w:rsidR="006D7A57" w:rsidRPr="006D7A57" w:rsidRDefault="006D7A57" w:rsidP="006D7A57">
      <w:pPr>
        <w:numPr>
          <w:ilvl w:val="0"/>
          <w:numId w:val="10"/>
        </w:numPr>
        <w:spacing w:before="20" w:after="20" w:line="240" w:lineRule="auto"/>
        <w:jc w:val="both"/>
        <w:rPr>
          <w:rFonts w:cs="Calibri"/>
          <w:sz w:val="21"/>
          <w:szCs w:val="21"/>
        </w:rPr>
      </w:pPr>
      <w:r w:rsidRPr="006D7A57">
        <w:rPr>
          <w:rFonts w:cs="Calibri"/>
          <w:b/>
          <w:bCs/>
          <w:sz w:val="21"/>
          <w:szCs w:val="21"/>
        </w:rPr>
        <w:t xml:space="preserve">1 </w:t>
      </w:r>
      <w:r>
        <w:rPr>
          <w:rFonts w:cs="Calibri"/>
          <w:b/>
          <w:bCs/>
          <w:sz w:val="21"/>
          <w:szCs w:val="21"/>
        </w:rPr>
        <w:t>sessione r</w:t>
      </w:r>
      <w:r w:rsidRPr="006D7A57">
        <w:rPr>
          <w:rFonts w:cs="Calibri"/>
          <w:b/>
          <w:bCs/>
          <w:sz w:val="21"/>
          <w:szCs w:val="21"/>
        </w:rPr>
        <w:t>isveglio mattutino</w:t>
      </w:r>
    </w:p>
    <w:p w14:paraId="33B1C243" w14:textId="2D4BC10F" w:rsidR="006D7A57" w:rsidRPr="006D7A57" w:rsidRDefault="006D7A57" w:rsidP="006D7A57">
      <w:pPr>
        <w:numPr>
          <w:ilvl w:val="0"/>
          <w:numId w:val="10"/>
        </w:numPr>
        <w:spacing w:before="20" w:after="20" w:line="240" w:lineRule="auto"/>
        <w:jc w:val="both"/>
        <w:rPr>
          <w:rFonts w:cs="Calibri"/>
          <w:sz w:val="21"/>
          <w:szCs w:val="21"/>
        </w:rPr>
      </w:pPr>
      <w:r w:rsidRPr="006D7A57">
        <w:rPr>
          <w:rFonts w:cs="Calibri"/>
          <w:b/>
          <w:bCs/>
          <w:sz w:val="21"/>
          <w:szCs w:val="21"/>
        </w:rPr>
        <w:t>1 Sessione di Face Yoga</w:t>
      </w:r>
    </w:p>
    <w:p w14:paraId="016DF92E" w14:textId="25CAD3BE" w:rsidR="006D7A57" w:rsidRPr="00833FEF" w:rsidRDefault="006D7A57" w:rsidP="00BA1B5E">
      <w:pPr>
        <w:numPr>
          <w:ilvl w:val="0"/>
          <w:numId w:val="10"/>
        </w:numPr>
        <w:spacing w:before="20" w:after="20" w:line="240" w:lineRule="auto"/>
        <w:jc w:val="both"/>
        <w:rPr>
          <w:rFonts w:cs="Calibri"/>
          <w:sz w:val="21"/>
          <w:szCs w:val="21"/>
        </w:rPr>
      </w:pPr>
      <w:r w:rsidRPr="006D7A57">
        <w:rPr>
          <w:rFonts w:cs="Calibri"/>
          <w:b/>
          <w:bCs/>
          <w:sz w:val="21"/>
          <w:szCs w:val="21"/>
        </w:rPr>
        <w:t>1 Massaggio antistress (45 min)</w:t>
      </w:r>
    </w:p>
    <w:p w14:paraId="33578B98" w14:textId="77777777" w:rsidR="00A67C31" w:rsidRPr="00A857C4" w:rsidRDefault="00A67C31" w:rsidP="26072949">
      <w:pPr>
        <w:spacing w:before="20" w:after="20" w:line="240" w:lineRule="auto"/>
        <w:jc w:val="both"/>
        <w:rPr>
          <w:i/>
          <w:iCs/>
          <w:sz w:val="12"/>
          <w:szCs w:val="12"/>
        </w:rPr>
      </w:pPr>
    </w:p>
    <w:p w14:paraId="59C006BA" w14:textId="27BDC6C2" w:rsidR="00D9396D" w:rsidRPr="00F148EE" w:rsidRDefault="005F51DE" w:rsidP="651E43AD">
      <w:pPr>
        <w:spacing w:before="20" w:after="20" w:line="240" w:lineRule="auto"/>
        <w:jc w:val="both"/>
        <w:rPr>
          <w:rFonts w:cs="Calibri"/>
          <w:color w:val="808080" w:themeColor="background1" w:themeShade="80"/>
          <w:sz w:val="21"/>
          <w:szCs w:val="21"/>
        </w:rPr>
      </w:pPr>
      <w:r w:rsidRPr="00F148EE">
        <w:rPr>
          <w:rFonts w:cs="Calibri"/>
          <w:b/>
          <w:bCs/>
          <w:color w:val="808080" w:themeColor="background1" w:themeShade="80"/>
        </w:rPr>
        <w:t xml:space="preserve">NOVITA’ TTG: </w:t>
      </w:r>
      <w:r w:rsidR="00DE2FB5" w:rsidRPr="00F148EE">
        <w:rPr>
          <w:rFonts w:cs="Calibri"/>
          <w:b/>
          <w:bCs/>
          <w:color w:val="808080" w:themeColor="background1" w:themeShade="80"/>
        </w:rPr>
        <w:t>20% DI SCONTO AL CLIENTE E 15% DI COMMISSIONE ALL’AGENZIA</w:t>
      </w:r>
      <w:r w:rsidR="00B579B8" w:rsidRPr="00F148EE">
        <w:rPr>
          <w:rFonts w:cs="Calibri"/>
          <w:b/>
          <w:bCs/>
          <w:color w:val="808080" w:themeColor="background1" w:themeShade="80"/>
        </w:rPr>
        <w:t xml:space="preserve"> </w:t>
      </w:r>
    </w:p>
    <w:p w14:paraId="5FCA4902" w14:textId="3F067EA4" w:rsidR="5555B158" w:rsidRPr="00190F24" w:rsidRDefault="000F58A6" w:rsidP="5555B158">
      <w:pPr>
        <w:spacing w:before="20" w:after="20" w:line="240" w:lineRule="auto"/>
        <w:jc w:val="both"/>
        <w:rPr>
          <w:rFonts w:cs="Calibri"/>
          <w:b/>
          <w:bCs/>
          <w:sz w:val="21"/>
          <w:szCs w:val="21"/>
        </w:rPr>
      </w:pPr>
      <w:r>
        <w:rPr>
          <w:rFonts w:cs="Calibri"/>
          <w:sz w:val="21"/>
          <w:szCs w:val="21"/>
        </w:rPr>
        <w:t xml:space="preserve">Per tutte le prenotazioni </w:t>
      </w:r>
      <w:r w:rsidR="009D0F73">
        <w:rPr>
          <w:rFonts w:cs="Calibri"/>
          <w:sz w:val="21"/>
          <w:szCs w:val="21"/>
        </w:rPr>
        <w:t xml:space="preserve">effettuate </w:t>
      </w:r>
      <w:r w:rsidR="009762D0">
        <w:rPr>
          <w:rFonts w:cs="Calibri"/>
          <w:sz w:val="21"/>
          <w:szCs w:val="21"/>
        </w:rPr>
        <w:t>nei mesi di ottobre e novembre</w:t>
      </w:r>
      <w:r w:rsidR="0080467E" w:rsidRPr="26072949">
        <w:rPr>
          <w:rFonts w:cs="Calibri"/>
          <w:sz w:val="21"/>
          <w:szCs w:val="21"/>
        </w:rPr>
        <w:t>, le agenzie di viaggio possono proporre ai propri clienti il pacchetto “</w:t>
      </w:r>
      <w:hyperlink r:id="rId11" w:history="1">
        <w:r w:rsidR="009762D0" w:rsidRPr="00294CFD">
          <w:rPr>
            <w:rStyle w:val="Collegamentoipertestuale"/>
            <w:rFonts w:cs="Calibri"/>
            <w:b/>
            <w:bCs/>
            <w:sz w:val="21"/>
            <w:szCs w:val="21"/>
          </w:rPr>
          <w:t>Rituale</w:t>
        </w:r>
        <w:r w:rsidR="009762D0" w:rsidRPr="00294CFD">
          <w:rPr>
            <w:rStyle w:val="Collegamentoipertestuale"/>
            <w:b/>
            <w:bCs/>
            <w:sz w:val="21"/>
            <w:szCs w:val="21"/>
          </w:rPr>
          <w:t xml:space="preserve"> Romano</w:t>
        </w:r>
      </w:hyperlink>
      <w:r w:rsidR="001F0515" w:rsidRPr="26072949">
        <w:rPr>
          <w:rFonts w:cs="Calibri"/>
          <w:b/>
          <w:bCs/>
          <w:sz w:val="21"/>
          <w:szCs w:val="21"/>
        </w:rPr>
        <w:t xml:space="preserve"> </w:t>
      </w:r>
      <w:r w:rsidR="0080467E" w:rsidRPr="26072949">
        <w:rPr>
          <w:rFonts w:cs="Calibri"/>
          <w:sz w:val="21"/>
          <w:szCs w:val="21"/>
        </w:rPr>
        <w:t>”</w:t>
      </w:r>
      <w:r w:rsidR="50D6E6D4" w:rsidRPr="26072949">
        <w:rPr>
          <w:rFonts w:cs="Calibri"/>
          <w:sz w:val="21"/>
          <w:szCs w:val="21"/>
        </w:rPr>
        <w:t xml:space="preserve"> che prevede </w:t>
      </w:r>
      <w:r w:rsidR="74C67788" w:rsidRPr="26072949">
        <w:rPr>
          <w:rFonts w:cs="Calibri"/>
          <w:sz w:val="21"/>
          <w:szCs w:val="21"/>
        </w:rPr>
        <w:t>una commissione</w:t>
      </w:r>
      <w:r w:rsidR="0080467E" w:rsidRPr="26072949">
        <w:rPr>
          <w:rFonts w:cs="Calibri"/>
          <w:b/>
          <w:bCs/>
          <w:sz w:val="21"/>
          <w:szCs w:val="21"/>
        </w:rPr>
        <w:t xml:space="preserve"> speciale del 15%</w:t>
      </w:r>
      <w:r w:rsidR="0080467E" w:rsidRPr="26072949">
        <w:rPr>
          <w:rFonts w:cs="Calibri"/>
          <w:sz w:val="21"/>
          <w:szCs w:val="21"/>
        </w:rPr>
        <w:t xml:space="preserve"> </w:t>
      </w:r>
      <w:r w:rsidR="084A1C1F" w:rsidRPr="26072949">
        <w:rPr>
          <w:rFonts w:cs="Calibri"/>
          <w:sz w:val="21"/>
          <w:szCs w:val="21"/>
        </w:rPr>
        <w:t>ad ess</w:t>
      </w:r>
      <w:r w:rsidR="00662090">
        <w:rPr>
          <w:rFonts w:cs="Calibri"/>
          <w:sz w:val="21"/>
          <w:szCs w:val="21"/>
        </w:rPr>
        <w:t>e</w:t>
      </w:r>
      <w:r w:rsidR="084A1C1F" w:rsidRPr="26072949">
        <w:rPr>
          <w:rFonts w:cs="Calibri"/>
          <w:sz w:val="21"/>
          <w:szCs w:val="21"/>
        </w:rPr>
        <w:t xml:space="preserve"> </w:t>
      </w:r>
      <w:r w:rsidR="0080467E" w:rsidRPr="26072949">
        <w:rPr>
          <w:rFonts w:cs="Calibri"/>
          <w:sz w:val="21"/>
          <w:szCs w:val="21"/>
        </w:rPr>
        <w:t>riservata</w:t>
      </w:r>
      <w:r w:rsidR="00C83208">
        <w:rPr>
          <w:rFonts w:cs="Calibri"/>
          <w:sz w:val="21"/>
          <w:szCs w:val="21"/>
        </w:rPr>
        <w:t xml:space="preserve">. </w:t>
      </w:r>
      <w:r w:rsidR="0080467E" w:rsidRPr="26072949">
        <w:rPr>
          <w:rFonts w:cs="Calibri"/>
          <w:sz w:val="21"/>
          <w:szCs w:val="21"/>
        </w:rPr>
        <w:t>L’offerta include</w:t>
      </w:r>
      <w:r w:rsidR="002F494C">
        <w:rPr>
          <w:rFonts w:cs="Calibri"/>
          <w:sz w:val="21"/>
          <w:szCs w:val="21"/>
        </w:rPr>
        <w:t>,</w:t>
      </w:r>
      <w:r w:rsidR="0080467E" w:rsidRPr="26072949">
        <w:rPr>
          <w:rFonts w:cs="Calibri"/>
          <w:sz w:val="21"/>
          <w:szCs w:val="21"/>
        </w:rPr>
        <w:t xml:space="preserve"> inoltre</w:t>
      </w:r>
      <w:r w:rsidR="002F494C">
        <w:rPr>
          <w:rFonts w:cs="Calibri"/>
          <w:sz w:val="21"/>
          <w:szCs w:val="21"/>
        </w:rPr>
        <w:t>,</w:t>
      </w:r>
      <w:r w:rsidR="0080467E" w:rsidRPr="26072949">
        <w:rPr>
          <w:rFonts w:cs="Calibri"/>
          <w:sz w:val="21"/>
          <w:szCs w:val="21"/>
        </w:rPr>
        <w:t xml:space="preserve"> </w:t>
      </w:r>
      <w:r w:rsidR="0080467E" w:rsidRPr="26072949">
        <w:rPr>
          <w:rFonts w:cs="Calibri"/>
          <w:b/>
          <w:bCs/>
          <w:sz w:val="21"/>
          <w:szCs w:val="21"/>
        </w:rPr>
        <w:t>uno sconto del 20%</w:t>
      </w:r>
      <w:r w:rsidR="00190F24" w:rsidRPr="26072949">
        <w:rPr>
          <w:rFonts w:cs="Calibri"/>
          <w:b/>
          <w:bCs/>
          <w:sz w:val="21"/>
          <w:szCs w:val="21"/>
        </w:rPr>
        <w:t xml:space="preserve"> </w:t>
      </w:r>
      <w:r w:rsidR="00190F24" w:rsidRPr="26072949">
        <w:rPr>
          <w:rFonts w:cs="Calibri"/>
          <w:sz w:val="21"/>
          <w:szCs w:val="21"/>
        </w:rPr>
        <w:t>sulle tariffe del pacchetto</w:t>
      </w:r>
      <w:r w:rsidR="002F494C">
        <w:rPr>
          <w:rFonts w:cs="Calibri"/>
          <w:sz w:val="21"/>
          <w:szCs w:val="21"/>
        </w:rPr>
        <w:t xml:space="preserve">, </w:t>
      </w:r>
      <w:r w:rsidR="00485712" w:rsidRPr="002F494C">
        <w:rPr>
          <w:rFonts w:cs="Calibri"/>
          <w:b/>
          <w:bCs/>
          <w:sz w:val="21"/>
          <w:szCs w:val="21"/>
        </w:rPr>
        <w:t>dedicato</w:t>
      </w:r>
      <w:r w:rsidR="00D63695" w:rsidRPr="26072949">
        <w:rPr>
          <w:rFonts w:cs="Calibri"/>
          <w:b/>
          <w:bCs/>
          <w:sz w:val="21"/>
          <w:szCs w:val="21"/>
        </w:rPr>
        <w:t xml:space="preserve"> esclusivamente</w:t>
      </w:r>
      <w:r w:rsidR="00485712" w:rsidRPr="26072949">
        <w:rPr>
          <w:rFonts w:cs="Calibri"/>
          <w:b/>
          <w:bCs/>
          <w:sz w:val="21"/>
          <w:szCs w:val="21"/>
        </w:rPr>
        <w:t xml:space="preserve"> a chi sceglie il canale agenziale</w:t>
      </w:r>
      <w:r w:rsidR="0080467E" w:rsidRPr="26072949">
        <w:rPr>
          <w:rFonts w:cs="Calibri"/>
          <w:sz w:val="21"/>
          <w:szCs w:val="21"/>
        </w:rPr>
        <w:t xml:space="preserve">. Questa iniziativa consente di offrire un’esperienza termale di alto livello in Slovenia, valorizzando sia il rapporto con i clienti </w:t>
      </w:r>
      <w:r w:rsidR="00982FD8" w:rsidRPr="26072949">
        <w:rPr>
          <w:rFonts w:cs="Calibri"/>
          <w:sz w:val="21"/>
          <w:szCs w:val="21"/>
        </w:rPr>
        <w:t xml:space="preserve">sia </w:t>
      </w:r>
      <w:r w:rsidR="70AD45F1" w:rsidRPr="26072949">
        <w:rPr>
          <w:rFonts w:cs="Calibri"/>
          <w:sz w:val="21"/>
          <w:szCs w:val="21"/>
        </w:rPr>
        <w:t xml:space="preserve">i margini di guadagno </w:t>
      </w:r>
      <w:r w:rsidR="0080467E" w:rsidRPr="26072949">
        <w:rPr>
          <w:rFonts w:cs="Calibri"/>
          <w:sz w:val="21"/>
          <w:szCs w:val="21"/>
        </w:rPr>
        <w:t>delle agenzie, grazie a condizioni dedicate e non accessibili al pubblico</w:t>
      </w:r>
      <w:r w:rsidR="00485712" w:rsidRPr="26072949">
        <w:rPr>
          <w:rFonts w:cs="Calibri"/>
          <w:sz w:val="21"/>
          <w:szCs w:val="21"/>
        </w:rPr>
        <w:t>.</w:t>
      </w:r>
    </w:p>
    <w:p w14:paraId="3398FC25" w14:textId="0A36385B" w:rsidR="00485712" w:rsidRPr="00245856" w:rsidRDefault="00FF4A87" w:rsidP="5555B158">
      <w:pPr>
        <w:spacing w:before="20" w:after="20" w:line="240" w:lineRule="auto"/>
        <w:jc w:val="both"/>
        <w:rPr>
          <w:rFonts w:cs="Calibri"/>
          <w:sz w:val="21"/>
          <w:szCs w:val="21"/>
        </w:rPr>
      </w:pPr>
      <w:r w:rsidRPr="26072949">
        <w:rPr>
          <w:rFonts w:cs="Calibri"/>
          <w:sz w:val="21"/>
          <w:szCs w:val="21"/>
        </w:rPr>
        <w:t xml:space="preserve">Le tariffe, da scontare, </w:t>
      </w:r>
      <w:r w:rsidR="009F377D" w:rsidRPr="26072949">
        <w:rPr>
          <w:rFonts w:cs="Calibri"/>
          <w:sz w:val="21"/>
          <w:szCs w:val="21"/>
        </w:rPr>
        <w:t>partono</w:t>
      </w:r>
      <w:r w:rsidR="00245856" w:rsidRPr="26072949">
        <w:rPr>
          <w:rFonts w:cs="Calibri"/>
          <w:b/>
          <w:bCs/>
          <w:sz w:val="21"/>
          <w:szCs w:val="21"/>
        </w:rPr>
        <w:t xml:space="preserve"> da 190€ </w:t>
      </w:r>
      <w:r w:rsidR="00245856" w:rsidRPr="26072949">
        <w:rPr>
          <w:rFonts w:cs="Calibri"/>
          <w:sz w:val="21"/>
          <w:szCs w:val="21"/>
        </w:rPr>
        <w:t>a persona in camera doppia</w:t>
      </w:r>
      <w:r w:rsidR="009F377D" w:rsidRPr="26072949">
        <w:rPr>
          <w:rFonts w:cs="Calibri"/>
          <w:sz w:val="21"/>
          <w:szCs w:val="21"/>
        </w:rPr>
        <w:t xml:space="preserve"> per soggiorni da minimo due notti</w:t>
      </w:r>
      <w:r w:rsidR="00245856" w:rsidRPr="26072949">
        <w:rPr>
          <w:rFonts w:cs="Calibri"/>
          <w:sz w:val="21"/>
          <w:szCs w:val="21"/>
        </w:rPr>
        <w:t>.</w:t>
      </w:r>
    </w:p>
    <w:p w14:paraId="07E5FB3F" w14:textId="539AE1BF" w:rsidR="00190F24" w:rsidRDefault="00190F24" w:rsidP="5555B158">
      <w:pPr>
        <w:spacing w:before="20" w:after="20" w:line="240" w:lineRule="auto"/>
        <w:jc w:val="both"/>
        <w:rPr>
          <w:rFonts w:cs="Calibri"/>
          <w:sz w:val="21"/>
          <w:szCs w:val="21"/>
        </w:rPr>
      </w:pPr>
      <w:r>
        <w:rPr>
          <w:rFonts w:cs="Calibri"/>
          <w:sz w:val="21"/>
          <w:szCs w:val="21"/>
        </w:rPr>
        <w:t>Condizioni:</w:t>
      </w:r>
    </w:p>
    <w:p w14:paraId="106EACD1" w14:textId="5A7BC3D3" w:rsidR="00190F24" w:rsidRPr="00190F24" w:rsidRDefault="00190F24" w:rsidP="00190F24">
      <w:pPr>
        <w:numPr>
          <w:ilvl w:val="0"/>
          <w:numId w:val="8"/>
        </w:numPr>
        <w:spacing w:before="20" w:after="20" w:line="240" w:lineRule="auto"/>
        <w:jc w:val="both"/>
        <w:rPr>
          <w:rFonts w:cs="Calibri"/>
          <w:sz w:val="21"/>
          <w:szCs w:val="21"/>
        </w:rPr>
      </w:pPr>
      <w:r w:rsidRPr="00190F24">
        <w:rPr>
          <w:rFonts w:cs="Calibri"/>
          <w:sz w:val="21"/>
          <w:szCs w:val="21"/>
        </w:rPr>
        <w:t xml:space="preserve">Sconto dedicato: –20 % sconto offerta </w:t>
      </w:r>
      <w:r w:rsidR="005616F0">
        <w:rPr>
          <w:rFonts w:cs="Calibri"/>
          <w:sz w:val="21"/>
          <w:szCs w:val="21"/>
        </w:rPr>
        <w:t>RITUALE ROMANO</w:t>
      </w:r>
    </w:p>
    <w:p w14:paraId="00E891F7" w14:textId="77777777" w:rsidR="00190F24" w:rsidRPr="00190F24" w:rsidRDefault="00190F24" w:rsidP="00190F24">
      <w:pPr>
        <w:numPr>
          <w:ilvl w:val="0"/>
          <w:numId w:val="8"/>
        </w:numPr>
        <w:spacing w:before="20" w:after="20" w:line="240" w:lineRule="auto"/>
        <w:jc w:val="both"/>
        <w:rPr>
          <w:rFonts w:cs="Calibri"/>
          <w:sz w:val="21"/>
          <w:szCs w:val="21"/>
        </w:rPr>
      </w:pPr>
      <w:r w:rsidRPr="00190F24">
        <w:rPr>
          <w:rFonts w:cs="Calibri"/>
          <w:sz w:val="21"/>
          <w:szCs w:val="21"/>
        </w:rPr>
        <w:t>Commissione garantita: + 15 % commissione esclusiva</w:t>
      </w:r>
    </w:p>
    <w:p w14:paraId="75346182" w14:textId="6F0DE9B8" w:rsidR="00190F24" w:rsidRPr="00190F24" w:rsidRDefault="00190F24" w:rsidP="00190F24">
      <w:pPr>
        <w:numPr>
          <w:ilvl w:val="0"/>
          <w:numId w:val="8"/>
        </w:numPr>
        <w:spacing w:before="20" w:after="20" w:line="240" w:lineRule="auto"/>
        <w:jc w:val="both"/>
        <w:rPr>
          <w:rFonts w:cs="Calibri"/>
          <w:sz w:val="21"/>
          <w:szCs w:val="21"/>
        </w:rPr>
      </w:pPr>
      <w:r w:rsidRPr="00190F24">
        <w:rPr>
          <w:rFonts w:cs="Calibri"/>
          <w:sz w:val="21"/>
          <w:szCs w:val="21"/>
        </w:rPr>
        <w:t xml:space="preserve">Periodo di soggiorno: </w:t>
      </w:r>
      <w:r w:rsidR="00BC7DF7">
        <w:rPr>
          <w:rFonts w:cs="Calibri"/>
          <w:sz w:val="21"/>
          <w:szCs w:val="21"/>
        </w:rPr>
        <w:t>fino al 21 dicembre 2025, escluso 1° novembre</w:t>
      </w:r>
    </w:p>
    <w:p w14:paraId="3CEDEABA" w14:textId="3C4A5B37" w:rsidR="00411403" w:rsidRPr="00D468CF" w:rsidRDefault="00190F24" w:rsidP="00411403">
      <w:pPr>
        <w:numPr>
          <w:ilvl w:val="0"/>
          <w:numId w:val="8"/>
        </w:numPr>
        <w:spacing w:before="20" w:after="20" w:line="240" w:lineRule="auto"/>
        <w:jc w:val="both"/>
        <w:rPr>
          <w:rFonts w:cs="Calibri"/>
          <w:sz w:val="12"/>
          <w:szCs w:val="12"/>
        </w:rPr>
      </w:pPr>
      <w:r w:rsidRPr="00D255BE">
        <w:rPr>
          <w:rFonts w:cs="Calibri"/>
          <w:sz w:val="21"/>
          <w:szCs w:val="21"/>
        </w:rPr>
        <w:t>Strutture selezionate: resort 4* e 4* superior</w:t>
      </w:r>
    </w:p>
    <w:p w14:paraId="0A40BE49" w14:textId="77777777" w:rsidR="00D255BE" w:rsidRPr="00CA0135" w:rsidRDefault="00D255BE" w:rsidP="00411403">
      <w:pPr>
        <w:spacing w:before="20" w:after="20" w:line="240" w:lineRule="auto"/>
        <w:jc w:val="both"/>
        <w:rPr>
          <w:rFonts w:cs="Calibri"/>
          <w:sz w:val="21"/>
          <w:szCs w:val="21"/>
        </w:rPr>
      </w:pPr>
    </w:p>
    <w:p w14:paraId="4B93A8E2" w14:textId="77777777" w:rsidR="005C525C" w:rsidRPr="00C85E42" w:rsidRDefault="005C525C" w:rsidP="5555B158">
      <w:pPr>
        <w:shd w:val="clear" w:color="auto" w:fill="00A4A6"/>
        <w:spacing w:after="0" w:line="240" w:lineRule="auto"/>
        <w:jc w:val="center"/>
        <w:rPr>
          <w:rFonts w:cs="Calibri"/>
          <w:b/>
          <w:bCs/>
          <w:color w:val="FFFFFF"/>
          <w:sz w:val="24"/>
          <w:szCs w:val="24"/>
        </w:rPr>
      </w:pPr>
      <w:bookmarkStart w:id="1" w:name="_Hlk207722503"/>
      <w:r w:rsidRPr="5555B158">
        <w:rPr>
          <w:rFonts w:cs="Calibri"/>
          <w:b/>
          <w:bCs/>
          <w:color w:val="FFFFFF" w:themeColor="background1"/>
          <w:sz w:val="24"/>
          <w:szCs w:val="24"/>
        </w:rPr>
        <w:t>Per informazioni: www.rimske-terme.it</w:t>
      </w:r>
    </w:p>
    <w:bookmarkEnd w:id="1"/>
    <w:p w14:paraId="7AC2D3CB" w14:textId="77777777" w:rsidR="005C525C" w:rsidRPr="00C85E42" w:rsidRDefault="005C525C" w:rsidP="005C525C">
      <w:pPr>
        <w:autoSpaceDE w:val="0"/>
        <w:spacing w:after="0" w:line="240" w:lineRule="auto"/>
        <w:jc w:val="center"/>
        <w:rPr>
          <w:rFonts w:cs="Calibri"/>
          <w:b/>
          <w:bCs/>
          <w:sz w:val="16"/>
          <w:szCs w:val="16"/>
        </w:rPr>
      </w:pPr>
    </w:p>
    <w:p w14:paraId="1F440FF4" w14:textId="1B1E6640" w:rsidR="005C525C" w:rsidRPr="00C85E42" w:rsidRDefault="009B7653" w:rsidP="005C525C">
      <w:pPr>
        <w:spacing w:after="0" w:line="240" w:lineRule="auto"/>
        <w:jc w:val="center"/>
        <w:rPr>
          <w:rStyle w:val="Nessuno"/>
          <w:rFonts w:eastAsia="Verdana" w:cs="Calibri"/>
          <w:sz w:val="21"/>
          <w:szCs w:val="21"/>
        </w:rPr>
      </w:pPr>
      <w:r w:rsidRPr="00C85E42">
        <w:rPr>
          <w:rStyle w:val="Nessuno"/>
          <w:rFonts w:eastAsia="Verdana" w:cs="Calibri"/>
          <w:noProof/>
          <w:sz w:val="21"/>
          <w:szCs w:val="21"/>
        </w:rPr>
        <w:drawing>
          <wp:inline distT="0" distB="0" distL="0" distR="0" wp14:anchorId="7E573798" wp14:editId="43D06729">
            <wp:extent cx="1149985" cy="380365"/>
            <wp:effectExtent l="0" t="0" r="0" b="0"/>
            <wp:docPr id="1103949078" name="officeArt object" descr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age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4CB33" w14:textId="1E7CDAA3" w:rsidR="005C525C" w:rsidRPr="00C85E42" w:rsidRDefault="005C525C" w:rsidP="005C525C">
      <w:pPr>
        <w:spacing w:after="0" w:line="240" w:lineRule="auto"/>
        <w:jc w:val="center"/>
        <w:rPr>
          <w:rStyle w:val="Nessuno"/>
          <w:rFonts w:eastAsia="Verdana" w:cs="Calibri"/>
          <w:b/>
          <w:bCs/>
          <w:sz w:val="16"/>
          <w:szCs w:val="16"/>
        </w:rPr>
      </w:pPr>
      <w:r w:rsidRPr="00C85E42">
        <w:rPr>
          <w:rStyle w:val="Nessuno"/>
          <w:rFonts w:cs="Calibri"/>
          <w:b/>
          <w:bCs/>
          <w:sz w:val="16"/>
          <w:szCs w:val="16"/>
        </w:rPr>
        <w:t xml:space="preserve">UFFICIO STAMPA </w:t>
      </w:r>
      <w:r w:rsidR="0098747E">
        <w:rPr>
          <w:rStyle w:val="Nessuno"/>
          <w:rFonts w:cs="Calibri"/>
          <w:b/>
          <w:bCs/>
          <w:sz w:val="16"/>
          <w:szCs w:val="16"/>
        </w:rPr>
        <w:t>RIMSKE TERME</w:t>
      </w:r>
    </w:p>
    <w:p w14:paraId="4B9428E9" w14:textId="48CF26D7" w:rsidR="005C525C" w:rsidRPr="00C85E42" w:rsidRDefault="005C525C" w:rsidP="005C525C">
      <w:pPr>
        <w:spacing w:after="0" w:line="240" w:lineRule="auto"/>
        <w:jc w:val="center"/>
        <w:rPr>
          <w:rStyle w:val="Nessuno"/>
          <w:rFonts w:cs="Calibri"/>
          <w:b/>
          <w:bCs/>
          <w:sz w:val="16"/>
          <w:szCs w:val="16"/>
        </w:rPr>
      </w:pPr>
      <w:r w:rsidRPr="3DDF4014">
        <w:rPr>
          <w:rStyle w:val="Nessuno"/>
          <w:rFonts w:cs="Calibri"/>
          <w:b/>
          <w:bCs/>
          <w:sz w:val="16"/>
          <w:szCs w:val="16"/>
        </w:rPr>
        <w:t>MEDIA CONTACT: CIRO ORAZZO</w:t>
      </w:r>
    </w:p>
    <w:p w14:paraId="0DF25421" w14:textId="77777777" w:rsidR="005C525C" w:rsidRPr="00C85E42" w:rsidRDefault="005C525C" w:rsidP="005C525C">
      <w:pPr>
        <w:spacing w:after="0" w:line="240" w:lineRule="auto"/>
        <w:jc w:val="center"/>
        <w:rPr>
          <w:rStyle w:val="Nessuno"/>
          <w:rFonts w:eastAsia="Verdana" w:cs="Calibri"/>
          <w:sz w:val="16"/>
          <w:szCs w:val="16"/>
        </w:rPr>
      </w:pPr>
      <w:r w:rsidRPr="00C85E42">
        <w:rPr>
          <w:rStyle w:val="Nessuno"/>
          <w:rFonts w:cs="Calibri"/>
          <w:sz w:val="16"/>
          <w:szCs w:val="16"/>
        </w:rPr>
        <w:t>corso Valdocco, 2 – 10122 Torino – c/o COPERNICO GARIBALDI</w:t>
      </w:r>
    </w:p>
    <w:p w14:paraId="181C5715" w14:textId="3F96A60A" w:rsidR="00DF03A9" w:rsidRPr="00063980" w:rsidRDefault="005C525C" w:rsidP="00063980">
      <w:pPr>
        <w:spacing w:after="0" w:line="240" w:lineRule="auto"/>
        <w:jc w:val="center"/>
        <w:rPr>
          <w:rFonts w:cs="Calibri"/>
          <w:sz w:val="16"/>
          <w:szCs w:val="16"/>
          <w:lang w:val="en-US"/>
        </w:rPr>
      </w:pPr>
      <w:r w:rsidRPr="3DDF4014">
        <w:rPr>
          <w:rStyle w:val="Nessuno"/>
          <w:rFonts w:cs="Calibri"/>
          <w:sz w:val="16"/>
          <w:szCs w:val="16"/>
          <w:lang w:val="en-US"/>
        </w:rPr>
        <w:t xml:space="preserve">T: + 39 011 </w:t>
      </w:r>
      <w:r w:rsidR="350416B2" w:rsidRPr="3DDF4014">
        <w:rPr>
          <w:rStyle w:val="Nessuno"/>
          <w:rFonts w:cs="Calibri"/>
          <w:sz w:val="16"/>
          <w:szCs w:val="16"/>
          <w:lang w:val="en-US"/>
        </w:rPr>
        <w:t>19273572</w:t>
      </w:r>
      <w:r w:rsidRPr="3DDF4014">
        <w:rPr>
          <w:rStyle w:val="Nessuno"/>
          <w:rFonts w:cs="Calibri"/>
          <w:sz w:val="16"/>
          <w:szCs w:val="16"/>
          <w:lang w:val="en-US"/>
        </w:rPr>
        <w:t xml:space="preserve"> @: </w:t>
      </w:r>
      <w:hyperlink r:id="rId13">
        <w:r w:rsidRPr="3DDF4014">
          <w:rPr>
            <w:rStyle w:val="Hyperlink1"/>
            <w:rFonts w:ascii="Calibri" w:hAnsi="Calibri" w:cs="Calibri"/>
          </w:rPr>
          <w:t>info@openmindconsulting.it</w:t>
        </w:r>
      </w:hyperlink>
      <w:r w:rsidRPr="3DDF4014">
        <w:rPr>
          <w:rStyle w:val="Nessuno"/>
          <w:rFonts w:cs="Calibri"/>
          <w:sz w:val="16"/>
          <w:szCs w:val="16"/>
          <w:lang w:val="en-US"/>
        </w:rPr>
        <w:t xml:space="preserve"> – W: </w:t>
      </w:r>
      <w:r w:rsidRPr="3DDF4014">
        <w:rPr>
          <w:rStyle w:val="Hyperlink1"/>
          <w:rFonts w:ascii="Calibri" w:hAnsi="Calibri" w:cs="Calibri"/>
        </w:rPr>
        <w:t>openmindconsulting.it</w:t>
      </w:r>
      <w:r w:rsidRPr="3DDF4014">
        <w:rPr>
          <w:rStyle w:val="Nessuno"/>
          <w:rFonts w:cs="Calibri"/>
          <w:sz w:val="16"/>
          <w:szCs w:val="16"/>
          <w:lang w:val="en-US"/>
        </w:rPr>
        <w:t xml:space="preserve"> </w:t>
      </w:r>
    </w:p>
    <w:sectPr w:rsidR="00DF03A9" w:rsidRPr="00063980" w:rsidSect="00F656FB">
      <w:headerReference w:type="default" r:id="rId14"/>
      <w:footerReference w:type="default" r:id="rId15"/>
      <w:pgSz w:w="11906" w:h="16838"/>
      <w:pgMar w:top="1417" w:right="849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7B45B8" w14:textId="77777777" w:rsidR="008006C9" w:rsidRDefault="008006C9" w:rsidP="00677B05">
      <w:pPr>
        <w:spacing w:after="0" w:line="240" w:lineRule="auto"/>
      </w:pPr>
      <w:r>
        <w:separator/>
      </w:r>
    </w:p>
  </w:endnote>
  <w:endnote w:type="continuationSeparator" w:id="0">
    <w:p w14:paraId="3D16EE8E" w14:textId="77777777" w:rsidR="008006C9" w:rsidRDefault="008006C9" w:rsidP="00677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562BE1BB" w14:paraId="48192735" w14:textId="77777777" w:rsidTr="562BE1BB">
      <w:trPr>
        <w:trHeight w:val="300"/>
      </w:trPr>
      <w:tc>
        <w:tcPr>
          <w:tcW w:w="3305" w:type="dxa"/>
        </w:tcPr>
        <w:p w14:paraId="4ACE2F60" w14:textId="30DBF364" w:rsidR="562BE1BB" w:rsidRDefault="562BE1BB" w:rsidP="562BE1BB">
          <w:pPr>
            <w:pStyle w:val="Intestazione"/>
            <w:ind w:left="-115"/>
          </w:pPr>
        </w:p>
      </w:tc>
      <w:tc>
        <w:tcPr>
          <w:tcW w:w="3305" w:type="dxa"/>
        </w:tcPr>
        <w:p w14:paraId="57407755" w14:textId="71148CD7" w:rsidR="562BE1BB" w:rsidRDefault="562BE1BB" w:rsidP="562BE1BB">
          <w:pPr>
            <w:pStyle w:val="Intestazione"/>
            <w:jc w:val="center"/>
          </w:pPr>
        </w:p>
      </w:tc>
      <w:tc>
        <w:tcPr>
          <w:tcW w:w="3305" w:type="dxa"/>
        </w:tcPr>
        <w:p w14:paraId="3ADA7BE8" w14:textId="5217BAA2" w:rsidR="562BE1BB" w:rsidRDefault="562BE1BB" w:rsidP="562BE1BB">
          <w:pPr>
            <w:pStyle w:val="Intestazione"/>
            <w:ind w:right="-115"/>
            <w:jc w:val="right"/>
          </w:pPr>
        </w:p>
      </w:tc>
    </w:tr>
  </w:tbl>
  <w:p w14:paraId="01352999" w14:textId="102AEF1D" w:rsidR="562BE1BB" w:rsidRDefault="562BE1BB" w:rsidP="562BE1B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A0D8C6" w14:textId="77777777" w:rsidR="008006C9" w:rsidRDefault="008006C9" w:rsidP="00677B05">
      <w:pPr>
        <w:spacing w:after="0" w:line="240" w:lineRule="auto"/>
      </w:pPr>
      <w:r>
        <w:separator/>
      </w:r>
    </w:p>
  </w:footnote>
  <w:footnote w:type="continuationSeparator" w:id="0">
    <w:p w14:paraId="04877502" w14:textId="77777777" w:rsidR="008006C9" w:rsidRDefault="008006C9" w:rsidP="00677B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C1D27" w14:textId="0F45E50A" w:rsidR="00677B05" w:rsidRDefault="0098747E" w:rsidP="562BE1BB">
    <w:pPr>
      <w:pStyle w:val="Intestazione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9EE5936" wp14:editId="07706A7B">
          <wp:simplePos x="0" y="0"/>
          <wp:positionH relativeFrom="margin">
            <wp:align>right</wp:align>
          </wp:positionH>
          <wp:positionV relativeFrom="margin">
            <wp:posOffset>-1074274</wp:posOffset>
          </wp:positionV>
          <wp:extent cx="1026795" cy="1026795"/>
          <wp:effectExtent l="0" t="0" r="1905" b="1905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6795" cy="1026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5F8F" w:rsidRPr="00C85E42">
      <w:rPr>
        <w:rStyle w:val="Nessuno"/>
        <w:rFonts w:eastAsia="Verdana" w:cs="Calibri"/>
        <w:noProof/>
        <w:sz w:val="21"/>
        <w:szCs w:val="21"/>
      </w:rPr>
      <w:drawing>
        <wp:inline distT="0" distB="0" distL="0" distR="0" wp14:anchorId="6D11BF74" wp14:editId="59338E0A">
          <wp:extent cx="1756410" cy="579120"/>
          <wp:effectExtent l="0" t="0" r="0" b="0"/>
          <wp:docPr id="2" name="officeArt object" descr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 descr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641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562BE1BB">
      <w:t xml:space="preserve">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D196D"/>
    <w:multiLevelType w:val="multilevel"/>
    <w:tmpl w:val="25E64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961BBE"/>
    <w:multiLevelType w:val="hybridMultilevel"/>
    <w:tmpl w:val="D96E10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76643"/>
    <w:multiLevelType w:val="hybridMultilevel"/>
    <w:tmpl w:val="04D815C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301024"/>
    <w:multiLevelType w:val="multilevel"/>
    <w:tmpl w:val="BE160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2A1CBA"/>
    <w:multiLevelType w:val="hybridMultilevel"/>
    <w:tmpl w:val="6610D2B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2F6E6C"/>
    <w:multiLevelType w:val="multilevel"/>
    <w:tmpl w:val="C9D44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A573C1"/>
    <w:multiLevelType w:val="hybridMultilevel"/>
    <w:tmpl w:val="0678676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D2A3E"/>
    <w:multiLevelType w:val="hybridMultilevel"/>
    <w:tmpl w:val="A4CEFC0C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A6055B8"/>
    <w:multiLevelType w:val="hybridMultilevel"/>
    <w:tmpl w:val="0142B114"/>
    <w:lvl w:ilvl="0" w:tplc="2D94D67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259705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26138008">
    <w:abstractNumId w:val="2"/>
  </w:num>
  <w:num w:numId="3" w16cid:durableId="1964918279">
    <w:abstractNumId w:val="6"/>
  </w:num>
  <w:num w:numId="4" w16cid:durableId="757866550">
    <w:abstractNumId w:val="7"/>
  </w:num>
  <w:num w:numId="5" w16cid:durableId="1610434100">
    <w:abstractNumId w:val="4"/>
  </w:num>
  <w:num w:numId="6" w16cid:durableId="1838423611">
    <w:abstractNumId w:val="8"/>
  </w:num>
  <w:num w:numId="7" w16cid:durableId="1765999493">
    <w:abstractNumId w:val="1"/>
  </w:num>
  <w:num w:numId="8" w16cid:durableId="3367646">
    <w:abstractNumId w:val="5"/>
  </w:num>
  <w:num w:numId="9" w16cid:durableId="890653231">
    <w:abstractNumId w:val="3"/>
  </w:num>
  <w:num w:numId="10" w16cid:durableId="16320589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3A9"/>
    <w:rsid w:val="00000D4A"/>
    <w:rsid w:val="000013E8"/>
    <w:rsid w:val="00002B54"/>
    <w:rsid w:val="00002BF6"/>
    <w:rsid w:val="00004D32"/>
    <w:rsid w:val="0000531C"/>
    <w:rsid w:val="0001076A"/>
    <w:rsid w:val="000123ED"/>
    <w:rsid w:val="0001249B"/>
    <w:rsid w:val="00012C1C"/>
    <w:rsid w:val="00014111"/>
    <w:rsid w:val="000158EF"/>
    <w:rsid w:val="00015E2E"/>
    <w:rsid w:val="00023D5B"/>
    <w:rsid w:val="00023E0E"/>
    <w:rsid w:val="00026ABA"/>
    <w:rsid w:val="00031221"/>
    <w:rsid w:val="00031D27"/>
    <w:rsid w:val="00031DDA"/>
    <w:rsid w:val="00036549"/>
    <w:rsid w:val="0004076C"/>
    <w:rsid w:val="00041C9E"/>
    <w:rsid w:val="00042C15"/>
    <w:rsid w:val="00043BC2"/>
    <w:rsid w:val="00044B6C"/>
    <w:rsid w:val="00046D42"/>
    <w:rsid w:val="00050266"/>
    <w:rsid w:val="000521FB"/>
    <w:rsid w:val="000540F0"/>
    <w:rsid w:val="00054A8D"/>
    <w:rsid w:val="0005526F"/>
    <w:rsid w:val="00055BE2"/>
    <w:rsid w:val="00056401"/>
    <w:rsid w:val="00056F60"/>
    <w:rsid w:val="000608CE"/>
    <w:rsid w:val="00063980"/>
    <w:rsid w:val="00065FEE"/>
    <w:rsid w:val="00067189"/>
    <w:rsid w:val="00070117"/>
    <w:rsid w:val="00070A08"/>
    <w:rsid w:val="00071269"/>
    <w:rsid w:val="00074FA3"/>
    <w:rsid w:val="0007571C"/>
    <w:rsid w:val="000801DB"/>
    <w:rsid w:val="00080E1F"/>
    <w:rsid w:val="00082F8C"/>
    <w:rsid w:val="000833A9"/>
    <w:rsid w:val="00083BDF"/>
    <w:rsid w:val="000845BA"/>
    <w:rsid w:val="00085106"/>
    <w:rsid w:val="00086886"/>
    <w:rsid w:val="00087AB0"/>
    <w:rsid w:val="00087C0B"/>
    <w:rsid w:val="00091D19"/>
    <w:rsid w:val="00092C7D"/>
    <w:rsid w:val="00096010"/>
    <w:rsid w:val="00097A51"/>
    <w:rsid w:val="000A0A9E"/>
    <w:rsid w:val="000A13DE"/>
    <w:rsid w:val="000A1FDA"/>
    <w:rsid w:val="000A22E8"/>
    <w:rsid w:val="000A29AE"/>
    <w:rsid w:val="000A7093"/>
    <w:rsid w:val="000B1FE2"/>
    <w:rsid w:val="000B7D00"/>
    <w:rsid w:val="000B7EFD"/>
    <w:rsid w:val="000C0E4E"/>
    <w:rsid w:val="000C3814"/>
    <w:rsid w:val="000C54F7"/>
    <w:rsid w:val="000C566A"/>
    <w:rsid w:val="000C6AA8"/>
    <w:rsid w:val="000C7609"/>
    <w:rsid w:val="000C7BB5"/>
    <w:rsid w:val="000C7EFD"/>
    <w:rsid w:val="000D0CB9"/>
    <w:rsid w:val="000D3A36"/>
    <w:rsid w:val="000D5A37"/>
    <w:rsid w:val="000D6790"/>
    <w:rsid w:val="000D7825"/>
    <w:rsid w:val="000D7912"/>
    <w:rsid w:val="000E12B8"/>
    <w:rsid w:val="000E16D1"/>
    <w:rsid w:val="000E4827"/>
    <w:rsid w:val="000E5C29"/>
    <w:rsid w:val="000E7075"/>
    <w:rsid w:val="000E7863"/>
    <w:rsid w:val="000F0B5B"/>
    <w:rsid w:val="000F1890"/>
    <w:rsid w:val="000F1B9A"/>
    <w:rsid w:val="000F3B20"/>
    <w:rsid w:val="000F488B"/>
    <w:rsid w:val="000F4B2A"/>
    <w:rsid w:val="000F5433"/>
    <w:rsid w:val="000F55FD"/>
    <w:rsid w:val="000F571A"/>
    <w:rsid w:val="000F58A6"/>
    <w:rsid w:val="000F727A"/>
    <w:rsid w:val="00100914"/>
    <w:rsid w:val="0010147A"/>
    <w:rsid w:val="00101972"/>
    <w:rsid w:val="00101A84"/>
    <w:rsid w:val="00103A38"/>
    <w:rsid w:val="001044CB"/>
    <w:rsid w:val="00104530"/>
    <w:rsid w:val="001143DC"/>
    <w:rsid w:val="001151BB"/>
    <w:rsid w:val="00115631"/>
    <w:rsid w:val="00115DD3"/>
    <w:rsid w:val="00116D2F"/>
    <w:rsid w:val="00117BFA"/>
    <w:rsid w:val="00121635"/>
    <w:rsid w:val="00122154"/>
    <w:rsid w:val="00122C4C"/>
    <w:rsid w:val="00122C7F"/>
    <w:rsid w:val="00124660"/>
    <w:rsid w:val="00127D3E"/>
    <w:rsid w:val="00133733"/>
    <w:rsid w:val="00133849"/>
    <w:rsid w:val="00134205"/>
    <w:rsid w:val="001348DF"/>
    <w:rsid w:val="00135094"/>
    <w:rsid w:val="00135102"/>
    <w:rsid w:val="00136BB9"/>
    <w:rsid w:val="00137815"/>
    <w:rsid w:val="00137B4C"/>
    <w:rsid w:val="0014058F"/>
    <w:rsid w:val="001428D5"/>
    <w:rsid w:val="001438C5"/>
    <w:rsid w:val="001465FD"/>
    <w:rsid w:val="00146634"/>
    <w:rsid w:val="0014668F"/>
    <w:rsid w:val="00147327"/>
    <w:rsid w:val="00147528"/>
    <w:rsid w:val="001504CF"/>
    <w:rsid w:val="001506BF"/>
    <w:rsid w:val="00150C32"/>
    <w:rsid w:val="00150E78"/>
    <w:rsid w:val="00153823"/>
    <w:rsid w:val="00156237"/>
    <w:rsid w:val="00156598"/>
    <w:rsid w:val="001600EE"/>
    <w:rsid w:val="00160275"/>
    <w:rsid w:val="00161128"/>
    <w:rsid w:val="00161456"/>
    <w:rsid w:val="00162820"/>
    <w:rsid w:val="00164042"/>
    <w:rsid w:val="00164421"/>
    <w:rsid w:val="0016480C"/>
    <w:rsid w:val="00165D75"/>
    <w:rsid w:val="001705C7"/>
    <w:rsid w:val="00172913"/>
    <w:rsid w:val="00173402"/>
    <w:rsid w:val="001747FE"/>
    <w:rsid w:val="001750B1"/>
    <w:rsid w:val="0017532F"/>
    <w:rsid w:val="00183312"/>
    <w:rsid w:val="001845E6"/>
    <w:rsid w:val="00184B2C"/>
    <w:rsid w:val="0018556E"/>
    <w:rsid w:val="0018629B"/>
    <w:rsid w:val="00186E35"/>
    <w:rsid w:val="0019045C"/>
    <w:rsid w:val="00190F24"/>
    <w:rsid w:val="001925F9"/>
    <w:rsid w:val="00193D79"/>
    <w:rsid w:val="00195965"/>
    <w:rsid w:val="00197F83"/>
    <w:rsid w:val="001A02E0"/>
    <w:rsid w:val="001A2323"/>
    <w:rsid w:val="001A5EC9"/>
    <w:rsid w:val="001A6F0B"/>
    <w:rsid w:val="001A7049"/>
    <w:rsid w:val="001A72E4"/>
    <w:rsid w:val="001A764A"/>
    <w:rsid w:val="001A7C16"/>
    <w:rsid w:val="001B0BD4"/>
    <w:rsid w:val="001B429B"/>
    <w:rsid w:val="001B442B"/>
    <w:rsid w:val="001B48AD"/>
    <w:rsid w:val="001B574F"/>
    <w:rsid w:val="001B6505"/>
    <w:rsid w:val="001B73A7"/>
    <w:rsid w:val="001C2B32"/>
    <w:rsid w:val="001C6D27"/>
    <w:rsid w:val="001C7338"/>
    <w:rsid w:val="001D16BF"/>
    <w:rsid w:val="001D293C"/>
    <w:rsid w:val="001D4D0B"/>
    <w:rsid w:val="001D51B2"/>
    <w:rsid w:val="001E0DF7"/>
    <w:rsid w:val="001E1B2D"/>
    <w:rsid w:val="001E2251"/>
    <w:rsid w:val="001E3AD8"/>
    <w:rsid w:val="001E4D38"/>
    <w:rsid w:val="001E4FA9"/>
    <w:rsid w:val="001F0515"/>
    <w:rsid w:val="001F325B"/>
    <w:rsid w:val="001F3C31"/>
    <w:rsid w:val="001F48F3"/>
    <w:rsid w:val="001F5BB0"/>
    <w:rsid w:val="001F75CE"/>
    <w:rsid w:val="001F7B2D"/>
    <w:rsid w:val="001F7FC0"/>
    <w:rsid w:val="00200461"/>
    <w:rsid w:val="00200B5E"/>
    <w:rsid w:val="0020101F"/>
    <w:rsid w:val="00201940"/>
    <w:rsid w:val="00205254"/>
    <w:rsid w:val="00205C00"/>
    <w:rsid w:val="00210808"/>
    <w:rsid w:val="00213DA9"/>
    <w:rsid w:val="0022067B"/>
    <w:rsid w:val="00220D2F"/>
    <w:rsid w:val="002212B4"/>
    <w:rsid w:val="0022177B"/>
    <w:rsid w:val="00223E38"/>
    <w:rsid w:val="002261FD"/>
    <w:rsid w:val="0022639A"/>
    <w:rsid w:val="00227923"/>
    <w:rsid w:val="00230719"/>
    <w:rsid w:val="00231C97"/>
    <w:rsid w:val="00232258"/>
    <w:rsid w:val="00232AB9"/>
    <w:rsid w:val="00235424"/>
    <w:rsid w:val="00235FC2"/>
    <w:rsid w:val="002369C2"/>
    <w:rsid w:val="00236E38"/>
    <w:rsid w:val="00237CF6"/>
    <w:rsid w:val="00240F4C"/>
    <w:rsid w:val="0024121D"/>
    <w:rsid w:val="00242132"/>
    <w:rsid w:val="0024398C"/>
    <w:rsid w:val="002448B6"/>
    <w:rsid w:val="00244BC0"/>
    <w:rsid w:val="002451E6"/>
    <w:rsid w:val="002456FD"/>
    <w:rsid w:val="00245856"/>
    <w:rsid w:val="00246360"/>
    <w:rsid w:val="002466EF"/>
    <w:rsid w:val="00246A2C"/>
    <w:rsid w:val="00246F53"/>
    <w:rsid w:val="00247BF5"/>
    <w:rsid w:val="00250FB8"/>
    <w:rsid w:val="002531BC"/>
    <w:rsid w:val="00254073"/>
    <w:rsid w:val="002574BD"/>
    <w:rsid w:val="00257922"/>
    <w:rsid w:val="002603B7"/>
    <w:rsid w:val="00266871"/>
    <w:rsid w:val="002670E9"/>
    <w:rsid w:val="00267896"/>
    <w:rsid w:val="00270185"/>
    <w:rsid w:val="002718C5"/>
    <w:rsid w:val="00272175"/>
    <w:rsid w:val="002756C7"/>
    <w:rsid w:val="00275D8E"/>
    <w:rsid w:val="0027762B"/>
    <w:rsid w:val="00281554"/>
    <w:rsid w:val="00281851"/>
    <w:rsid w:val="00281958"/>
    <w:rsid w:val="00284179"/>
    <w:rsid w:val="00284F10"/>
    <w:rsid w:val="00284F67"/>
    <w:rsid w:val="00285A19"/>
    <w:rsid w:val="00285F8F"/>
    <w:rsid w:val="002861B9"/>
    <w:rsid w:val="00290E00"/>
    <w:rsid w:val="00293011"/>
    <w:rsid w:val="00293C0E"/>
    <w:rsid w:val="0029435A"/>
    <w:rsid w:val="00294CFD"/>
    <w:rsid w:val="00294FED"/>
    <w:rsid w:val="00296298"/>
    <w:rsid w:val="00297F29"/>
    <w:rsid w:val="002A1A05"/>
    <w:rsid w:val="002A3011"/>
    <w:rsid w:val="002A312F"/>
    <w:rsid w:val="002A45B3"/>
    <w:rsid w:val="002A472A"/>
    <w:rsid w:val="002A5ED9"/>
    <w:rsid w:val="002A6211"/>
    <w:rsid w:val="002B0871"/>
    <w:rsid w:val="002B3652"/>
    <w:rsid w:val="002B3E3B"/>
    <w:rsid w:val="002B6293"/>
    <w:rsid w:val="002B754E"/>
    <w:rsid w:val="002C0D02"/>
    <w:rsid w:val="002C2716"/>
    <w:rsid w:val="002C281E"/>
    <w:rsid w:val="002C3E77"/>
    <w:rsid w:val="002C4C49"/>
    <w:rsid w:val="002C4FA8"/>
    <w:rsid w:val="002D00CB"/>
    <w:rsid w:val="002D67BA"/>
    <w:rsid w:val="002E4C7B"/>
    <w:rsid w:val="002E63A7"/>
    <w:rsid w:val="002E77B2"/>
    <w:rsid w:val="002E7A74"/>
    <w:rsid w:val="002F0756"/>
    <w:rsid w:val="002F157E"/>
    <w:rsid w:val="002F1F16"/>
    <w:rsid w:val="002F2094"/>
    <w:rsid w:val="002F494C"/>
    <w:rsid w:val="002F4D44"/>
    <w:rsid w:val="002F61EF"/>
    <w:rsid w:val="00301C74"/>
    <w:rsid w:val="00302B96"/>
    <w:rsid w:val="00312733"/>
    <w:rsid w:val="00313F7F"/>
    <w:rsid w:val="0031428E"/>
    <w:rsid w:val="00314C5C"/>
    <w:rsid w:val="00314F89"/>
    <w:rsid w:val="00317E79"/>
    <w:rsid w:val="0032009A"/>
    <w:rsid w:val="003220D5"/>
    <w:rsid w:val="00326002"/>
    <w:rsid w:val="003314C0"/>
    <w:rsid w:val="003367E1"/>
    <w:rsid w:val="003377D1"/>
    <w:rsid w:val="00340DB3"/>
    <w:rsid w:val="00341371"/>
    <w:rsid w:val="00341CA5"/>
    <w:rsid w:val="00341EB1"/>
    <w:rsid w:val="00342118"/>
    <w:rsid w:val="00342B96"/>
    <w:rsid w:val="00342D44"/>
    <w:rsid w:val="00342F71"/>
    <w:rsid w:val="00343E19"/>
    <w:rsid w:val="0034595D"/>
    <w:rsid w:val="00346EE8"/>
    <w:rsid w:val="00347AD7"/>
    <w:rsid w:val="0035036A"/>
    <w:rsid w:val="00350B37"/>
    <w:rsid w:val="00353B3C"/>
    <w:rsid w:val="003544F8"/>
    <w:rsid w:val="00354D3E"/>
    <w:rsid w:val="003560CA"/>
    <w:rsid w:val="003569CE"/>
    <w:rsid w:val="003572B9"/>
    <w:rsid w:val="0036072E"/>
    <w:rsid w:val="0036234F"/>
    <w:rsid w:val="00363CD0"/>
    <w:rsid w:val="00363DB8"/>
    <w:rsid w:val="00363E3E"/>
    <w:rsid w:val="00365817"/>
    <w:rsid w:val="003672F3"/>
    <w:rsid w:val="00370D12"/>
    <w:rsid w:val="0037197B"/>
    <w:rsid w:val="00371E40"/>
    <w:rsid w:val="00372E63"/>
    <w:rsid w:val="003732C8"/>
    <w:rsid w:val="00374411"/>
    <w:rsid w:val="00374B4D"/>
    <w:rsid w:val="00374F33"/>
    <w:rsid w:val="00375853"/>
    <w:rsid w:val="00380BBC"/>
    <w:rsid w:val="00383000"/>
    <w:rsid w:val="00383CCA"/>
    <w:rsid w:val="00384A01"/>
    <w:rsid w:val="00386E45"/>
    <w:rsid w:val="003901F4"/>
    <w:rsid w:val="00392275"/>
    <w:rsid w:val="00394CEF"/>
    <w:rsid w:val="003954F8"/>
    <w:rsid w:val="003968B1"/>
    <w:rsid w:val="003A04DB"/>
    <w:rsid w:val="003A0AFF"/>
    <w:rsid w:val="003A0D46"/>
    <w:rsid w:val="003A1593"/>
    <w:rsid w:val="003A2CD9"/>
    <w:rsid w:val="003A5301"/>
    <w:rsid w:val="003A5BA1"/>
    <w:rsid w:val="003A5E14"/>
    <w:rsid w:val="003B2492"/>
    <w:rsid w:val="003B3B92"/>
    <w:rsid w:val="003B6AD5"/>
    <w:rsid w:val="003B7645"/>
    <w:rsid w:val="003B7C83"/>
    <w:rsid w:val="003C1641"/>
    <w:rsid w:val="003C1FA8"/>
    <w:rsid w:val="003C5728"/>
    <w:rsid w:val="003C7127"/>
    <w:rsid w:val="003D083B"/>
    <w:rsid w:val="003D38FE"/>
    <w:rsid w:val="003D45F9"/>
    <w:rsid w:val="003D4643"/>
    <w:rsid w:val="003D5E3E"/>
    <w:rsid w:val="003D6271"/>
    <w:rsid w:val="003D6B50"/>
    <w:rsid w:val="003E1967"/>
    <w:rsid w:val="003E1E6E"/>
    <w:rsid w:val="003E2231"/>
    <w:rsid w:val="003E2D8A"/>
    <w:rsid w:val="003E2DEF"/>
    <w:rsid w:val="003E3DD3"/>
    <w:rsid w:val="003E7EC0"/>
    <w:rsid w:val="003F184F"/>
    <w:rsid w:val="003F1A2F"/>
    <w:rsid w:val="003F29F8"/>
    <w:rsid w:val="003F2AD8"/>
    <w:rsid w:val="003F3794"/>
    <w:rsid w:val="003F573A"/>
    <w:rsid w:val="003F6468"/>
    <w:rsid w:val="003F678F"/>
    <w:rsid w:val="003F6C16"/>
    <w:rsid w:val="00400913"/>
    <w:rsid w:val="00401C80"/>
    <w:rsid w:val="00401ECC"/>
    <w:rsid w:val="00411403"/>
    <w:rsid w:val="00414006"/>
    <w:rsid w:val="004142F7"/>
    <w:rsid w:val="004150C3"/>
    <w:rsid w:val="00415553"/>
    <w:rsid w:val="00415E56"/>
    <w:rsid w:val="00417C25"/>
    <w:rsid w:val="00422293"/>
    <w:rsid w:val="004222C7"/>
    <w:rsid w:val="00423192"/>
    <w:rsid w:val="004234A8"/>
    <w:rsid w:val="00423965"/>
    <w:rsid w:val="00426904"/>
    <w:rsid w:val="00430F15"/>
    <w:rsid w:val="00430F3A"/>
    <w:rsid w:val="00431463"/>
    <w:rsid w:val="00433DEF"/>
    <w:rsid w:val="0043449D"/>
    <w:rsid w:val="00434628"/>
    <w:rsid w:val="00437849"/>
    <w:rsid w:val="004407E8"/>
    <w:rsid w:val="004409FA"/>
    <w:rsid w:val="00440AE0"/>
    <w:rsid w:val="00440F45"/>
    <w:rsid w:val="00442410"/>
    <w:rsid w:val="00442F6D"/>
    <w:rsid w:val="004432A0"/>
    <w:rsid w:val="00443626"/>
    <w:rsid w:val="00443A10"/>
    <w:rsid w:val="004451A7"/>
    <w:rsid w:val="00446F66"/>
    <w:rsid w:val="00450ECF"/>
    <w:rsid w:val="00452A98"/>
    <w:rsid w:val="004554C8"/>
    <w:rsid w:val="00457A64"/>
    <w:rsid w:val="00460449"/>
    <w:rsid w:val="0046181F"/>
    <w:rsid w:val="00461FB3"/>
    <w:rsid w:val="0046399B"/>
    <w:rsid w:val="00464E53"/>
    <w:rsid w:val="004656B4"/>
    <w:rsid w:val="00465BDE"/>
    <w:rsid w:val="00467F33"/>
    <w:rsid w:val="004760BE"/>
    <w:rsid w:val="004802C3"/>
    <w:rsid w:val="004803E0"/>
    <w:rsid w:val="00482586"/>
    <w:rsid w:val="0048364B"/>
    <w:rsid w:val="0048446F"/>
    <w:rsid w:val="00484D1C"/>
    <w:rsid w:val="00485712"/>
    <w:rsid w:val="004861E9"/>
    <w:rsid w:val="00486495"/>
    <w:rsid w:val="00490063"/>
    <w:rsid w:val="0049115C"/>
    <w:rsid w:val="00493CF9"/>
    <w:rsid w:val="00495CAB"/>
    <w:rsid w:val="004A3803"/>
    <w:rsid w:val="004A3E7A"/>
    <w:rsid w:val="004A4565"/>
    <w:rsid w:val="004A5E52"/>
    <w:rsid w:val="004A603D"/>
    <w:rsid w:val="004A671A"/>
    <w:rsid w:val="004A7790"/>
    <w:rsid w:val="004A7ED2"/>
    <w:rsid w:val="004A7F42"/>
    <w:rsid w:val="004B2372"/>
    <w:rsid w:val="004B44B3"/>
    <w:rsid w:val="004B5DCE"/>
    <w:rsid w:val="004B5EAB"/>
    <w:rsid w:val="004C02EA"/>
    <w:rsid w:val="004C1B81"/>
    <w:rsid w:val="004C428A"/>
    <w:rsid w:val="004C44FB"/>
    <w:rsid w:val="004C4959"/>
    <w:rsid w:val="004D07D3"/>
    <w:rsid w:val="004D2EB7"/>
    <w:rsid w:val="004D421D"/>
    <w:rsid w:val="004D4645"/>
    <w:rsid w:val="004D6550"/>
    <w:rsid w:val="004E0692"/>
    <w:rsid w:val="004E095D"/>
    <w:rsid w:val="004E2C7D"/>
    <w:rsid w:val="004E2F3E"/>
    <w:rsid w:val="004E3672"/>
    <w:rsid w:val="004E3857"/>
    <w:rsid w:val="004E66D7"/>
    <w:rsid w:val="004F1069"/>
    <w:rsid w:val="004F220B"/>
    <w:rsid w:val="004F5DED"/>
    <w:rsid w:val="004F6FD3"/>
    <w:rsid w:val="005012AD"/>
    <w:rsid w:val="00501B04"/>
    <w:rsid w:val="005032E7"/>
    <w:rsid w:val="00504522"/>
    <w:rsid w:val="005046AD"/>
    <w:rsid w:val="00504E6A"/>
    <w:rsid w:val="00511884"/>
    <w:rsid w:val="00511D19"/>
    <w:rsid w:val="00512D2A"/>
    <w:rsid w:val="005153C1"/>
    <w:rsid w:val="00515D3B"/>
    <w:rsid w:val="005203EC"/>
    <w:rsid w:val="00520891"/>
    <w:rsid w:val="005210C4"/>
    <w:rsid w:val="005249F6"/>
    <w:rsid w:val="00524C0F"/>
    <w:rsid w:val="00525AA1"/>
    <w:rsid w:val="00525BAA"/>
    <w:rsid w:val="00526754"/>
    <w:rsid w:val="005267E1"/>
    <w:rsid w:val="00530F28"/>
    <w:rsid w:val="005310FE"/>
    <w:rsid w:val="00536043"/>
    <w:rsid w:val="00540D07"/>
    <w:rsid w:val="00540F2E"/>
    <w:rsid w:val="00542AB0"/>
    <w:rsid w:val="005437CC"/>
    <w:rsid w:val="00543BDF"/>
    <w:rsid w:val="00544F54"/>
    <w:rsid w:val="005456C4"/>
    <w:rsid w:val="00545A24"/>
    <w:rsid w:val="00550C20"/>
    <w:rsid w:val="0055239A"/>
    <w:rsid w:val="00556793"/>
    <w:rsid w:val="0055759C"/>
    <w:rsid w:val="005607E2"/>
    <w:rsid w:val="005616F0"/>
    <w:rsid w:val="00561CEA"/>
    <w:rsid w:val="00561EAA"/>
    <w:rsid w:val="00563D92"/>
    <w:rsid w:val="00564719"/>
    <w:rsid w:val="00565DC3"/>
    <w:rsid w:val="00566ABA"/>
    <w:rsid w:val="005724BF"/>
    <w:rsid w:val="005724E8"/>
    <w:rsid w:val="00575DB2"/>
    <w:rsid w:val="00577B18"/>
    <w:rsid w:val="00577EC8"/>
    <w:rsid w:val="005810AE"/>
    <w:rsid w:val="005813FA"/>
    <w:rsid w:val="00581861"/>
    <w:rsid w:val="005824C1"/>
    <w:rsid w:val="0058268B"/>
    <w:rsid w:val="005859F0"/>
    <w:rsid w:val="005871A0"/>
    <w:rsid w:val="00591F99"/>
    <w:rsid w:val="005942CE"/>
    <w:rsid w:val="005952D7"/>
    <w:rsid w:val="0059600C"/>
    <w:rsid w:val="0059760F"/>
    <w:rsid w:val="005A0012"/>
    <w:rsid w:val="005A192C"/>
    <w:rsid w:val="005A1E7C"/>
    <w:rsid w:val="005A4158"/>
    <w:rsid w:val="005A5552"/>
    <w:rsid w:val="005A6EBF"/>
    <w:rsid w:val="005A77C7"/>
    <w:rsid w:val="005B1A58"/>
    <w:rsid w:val="005B1B4C"/>
    <w:rsid w:val="005B29EC"/>
    <w:rsid w:val="005B3696"/>
    <w:rsid w:val="005B3745"/>
    <w:rsid w:val="005B4CCF"/>
    <w:rsid w:val="005B541A"/>
    <w:rsid w:val="005B5E83"/>
    <w:rsid w:val="005B6410"/>
    <w:rsid w:val="005B661D"/>
    <w:rsid w:val="005B7950"/>
    <w:rsid w:val="005C00A1"/>
    <w:rsid w:val="005C10D8"/>
    <w:rsid w:val="005C41FC"/>
    <w:rsid w:val="005C464E"/>
    <w:rsid w:val="005C4A03"/>
    <w:rsid w:val="005C525C"/>
    <w:rsid w:val="005C6383"/>
    <w:rsid w:val="005C7A88"/>
    <w:rsid w:val="005D032A"/>
    <w:rsid w:val="005D127D"/>
    <w:rsid w:val="005D2EF3"/>
    <w:rsid w:val="005D4ECD"/>
    <w:rsid w:val="005D5FC2"/>
    <w:rsid w:val="005E06DD"/>
    <w:rsid w:val="005E1C0E"/>
    <w:rsid w:val="005E1C1F"/>
    <w:rsid w:val="005E396C"/>
    <w:rsid w:val="005E4514"/>
    <w:rsid w:val="005E6701"/>
    <w:rsid w:val="005F13D9"/>
    <w:rsid w:val="005F1B70"/>
    <w:rsid w:val="005F385D"/>
    <w:rsid w:val="005F4C85"/>
    <w:rsid w:val="005F51DE"/>
    <w:rsid w:val="00601CE7"/>
    <w:rsid w:val="006020E3"/>
    <w:rsid w:val="00602191"/>
    <w:rsid w:val="00604B8D"/>
    <w:rsid w:val="006077A1"/>
    <w:rsid w:val="0061295D"/>
    <w:rsid w:val="006155C3"/>
    <w:rsid w:val="00616129"/>
    <w:rsid w:val="00622F12"/>
    <w:rsid w:val="006231C3"/>
    <w:rsid w:val="00623613"/>
    <w:rsid w:val="00623751"/>
    <w:rsid w:val="0062395C"/>
    <w:rsid w:val="00626790"/>
    <w:rsid w:val="006319C1"/>
    <w:rsid w:val="00637E5A"/>
    <w:rsid w:val="006412D4"/>
    <w:rsid w:val="00643D1C"/>
    <w:rsid w:val="00643FDC"/>
    <w:rsid w:val="00645473"/>
    <w:rsid w:val="00650FB9"/>
    <w:rsid w:val="006510D0"/>
    <w:rsid w:val="006550F5"/>
    <w:rsid w:val="00655245"/>
    <w:rsid w:val="00655674"/>
    <w:rsid w:val="006568C7"/>
    <w:rsid w:val="00661987"/>
    <w:rsid w:val="00661BB5"/>
    <w:rsid w:val="00662090"/>
    <w:rsid w:val="0066478B"/>
    <w:rsid w:val="00664B79"/>
    <w:rsid w:val="00666453"/>
    <w:rsid w:val="00666788"/>
    <w:rsid w:val="00666CF0"/>
    <w:rsid w:val="006676C0"/>
    <w:rsid w:val="00671F99"/>
    <w:rsid w:val="00672B73"/>
    <w:rsid w:val="00675C8E"/>
    <w:rsid w:val="0067627E"/>
    <w:rsid w:val="006770EB"/>
    <w:rsid w:val="00677B05"/>
    <w:rsid w:val="0068040E"/>
    <w:rsid w:val="006804AC"/>
    <w:rsid w:val="00680E7B"/>
    <w:rsid w:val="006812E5"/>
    <w:rsid w:val="00681875"/>
    <w:rsid w:val="006820C1"/>
    <w:rsid w:val="00684E7F"/>
    <w:rsid w:val="00686180"/>
    <w:rsid w:val="00687779"/>
    <w:rsid w:val="00687D2D"/>
    <w:rsid w:val="00690446"/>
    <w:rsid w:val="00690C5D"/>
    <w:rsid w:val="0069237E"/>
    <w:rsid w:val="00696963"/>
    <w:rsid w:val="00697909"/>
    <w:rsid w:val="006A0040"/>
    <w:rsid w:val="006A0379"/>
    <w:rsid w:val="006A1F33"/>
    <w:rsid w:val="006A3D55"/>
    <w:rsid w:val="006A5642"/>
    <w:rsid w:val="006A63C3"/>
    <w:rsid w:val="006A65CE"/>
    <w:rsid w:val="006B0AD2"/>
    <w:rsid w:val="006B168F"/>
    <w:rsid w:val="006B1AE1"/>
    <w:rsid w:val="006B2523"/>
    <w:rsid w:val="006B6ADB"/>
    <w:rsid w:val="006B711B"/>
    <w:rsid w:val="006B7E66"/>
    <w:rsid w:val="006C34CC"/>
    <w:rsid w:val="006C60EA"/>
    <w:rsid w:val="006C68B8"/>
    <w:rsid w:val="006D0D7F"/>
    <w:rsid w:val="006D1150"/>
    <w:rsid w:val="006D1BBC"/>
    <w:rsid w:val="006D269D"/>
    <w:rsid w:val="006D75CD"/>
    <w:rsid w:val="006D7A57"/>
    <w:rsid w:val="006E28AE"/>
    <w:rsid w:val="006E371E"/>
    <w:rsid w:val="006E3999"/>
    <w:rsid w:val="006E3F01"/>
    <w:rsid w:val="006E5A4B"/>
    <w:rsid w:val="006F0735"/>
    <w:rsid w:val="006F0853"/>
    <w:rsid w:val="006F091F"/>
    <w:rsid w:val="006F3299"/>
    <w:rsid w:val="006F33FE"/>
    <w:rsid w:val="006F38EA"/>
    <w:rsid w:val="006F58A6"/>
    <w:rsid w:val="006F75D7"/>
    <w:rsid w:val="00700267"/>
    <w:rsid w:val="00701EBB"/>
    <w:rsid w:val="00702B9D"/>
    <w:rsid w:val="0070343C"/>
    <w:rsid w:val="007039DB"/>
    <w:rsid w:val="00703C22"/>
    <w:rsid w:val="007045F2"/>
    <w:rsid w:val="00706550"/>
    <w:rsid w:val="007078B8"/>
    <w:rsid w:val="00710796"/>
    <w:rsid w:val="00710D5C"/>
    <w:rsid w:val="00714AEB"/>
    <w:rsid w:val="00716EAD"/>
    <w:rsid w:val="007172C4"/>
    <w:rsid w:val="00720807"/>
    <w:rsid w:val="00720B5B"/>
    <w:rsid w:val="00721F9E"/>
    <w:rsid w:val="00723437"/>
    <w:rsid w:val="00724FFF"/>
    <w:rsid w:val="007277E8"/>
    <w:rsid w:val="00727906"/>
    <w:rsid w:val="007279F5"/>
    <w:rsid w:val="00732EC9"/>
    <w:rsid w:val="0073353B"/>
    <w:rsid w:val="0073465D"/>
    <w:rsid w:val="007349FD"/>
    <w:rsid w:val="00736564"/>
    <w:rsid w:val="00736CBB"/>
    <w:rsid w:val="0073729D"/>
    <w:rsid w:val="007415C8"/>
    <w:rsid w:val="00741F65"/>
    <w:rsid w:val="00741FFC"/>
    <w:rsid w:val="007421AD"/>
    <w:rsid w:val="00744D6B"/>
    <w:rsid w:val="00745BA5"/>
    <w:rsid w:val="007463AD"/>
    <w:rsid w:val="00750A04"/>
    <w:rsid w:val="00751492"/>
    <w:rsid w:val="00751568"/>
    <w:rsid w:val="00751BBC"/>
    <w:rsid w:val="00751C2C"/>
    <w:rsid w:val="00752598"/>
    <w:rsid w:val="00754505"/>
    <w:rsid w:val="007547AD"/>
    <w:rsid w:val="0075658F"/>
    <w:rsid w:val="007570D9"/>
    <w:rsid w:val="00760831"/>
    <w:rsid w:val="007611F1"/>
    <w:rsid w:val="00764C45"/>
    <w:rsid w:val="00766471"/>
    <w:rsid w:val="00770FB0"/>
    <w:rsid w:val="007733B8"/>
    <w:rsid w:val="00781D2E"/>
    <w:rsid w:val="00781E8A"/>
    <w:rsid w:val="0078420F"/>
    <w:rsid w:val="00784E68"/>
    <w:rsid w:val="00785672"/>
    <w:rsid w:val="00786EF4"/>
    <w:rsid w:val="00790BAD"/>
    <w:rsid w:val="00793C9F"/>
    <w:rsid w:val="00794A96"/>
    <w:rsid w:val="00795E3D"/>
    <w:rsid w:val="00796413"/>
    <w:rsid w:val="007A2295"/>
    <w:rsid w:val="007A4C12"/>
    <w:rsid w:val="007A651D"/>
    <w:rsid w:val="007B25AB"/>
    <w:rsid w:val="007B2AA7"/>
    <w:rsid w:val="007B3CEF"/>
    <w:rsid w:val="007B45D9"/>
    <w:rsid w:val="007C0354"/>
    <w:rsid w:val="007C06DC"/>
    <w:rsid w:val="007C0C55"/>
    <w:rsid w:val="007C2038"/>
    <w:rsid w:val="007C2212"/>
    <w:rsid w:val="007C3EDF"/>
    <w:rsid w:val="007C791D"/>
    <w:rsid w:val="007D0C11"/>
    <w:rsid w:val="007D1FAC"/>
    <w:rsid w:val="007D4038"/>
    <w:rsid w:val="007D48EB"/>
    <w:rsid w:val="007D4D78"/>
    <w:rsid w:val="007E020B"/>
    <w:rsid w:val="007E3AE5"/>
    <w:rsid w:val="007E4D7C"/>
    <w:rsid w:val="007F19A7"/>
    <w:rsid w:val="007F1BC4"/>
    <w:rsid w:val="007F28D2"/>
    <w:rsid w:val="007F2C28"/>
    <w:rsid w:val="007F4026"/>
    <w:rsid w:val="007F56E5"/>
    <w:rsid w:val="007F6666"/>
    <w:rsid w:val="0080013E"/>
    <w:rsid w:val="008006C9"/>
    <w:rsid w:val="008013CC"/>
    <w:rsid w:val="00802BD3"/>
    <w:rsid w:val="00803446"/>
    <w:rsid w:val="0080445A"/>
    <w:rsid w:val="0080467E"/>
    <w:rsid w:val="00804ADF"/>
    <w:rsid w:val="00805213"/>
    <w:rsid w:val="00810949"/>
    <w:rsid w:val="0081205A"/>
    <w:rsid w:val="00812D0A"/>
    <w:rsid w:val="00813579"/>
    <w:rsid w:val="00814613"/>
    <w:rsid w:val="0081538E"/>
    <w:rsid w:val="00815D4D"/>
    <w:rsid w:val="00816139"/>
    <w:rsid w:val="008162CB"/>
    <w:rsid w:val="0082179D"/>
    <w:rsid w:val="00821CF3"/>
    <w:rsid w:val="00822877"/>
    <w:rsid w:val="00822DDA"/>
    <w:rsid w:val="008244DE"/>
    <w:rsid w:val="0082457F"/>
    <w:rsid w:val="008265F2"/>
    <w:rsid w:val="008278DA"/>
    <w:rsid w:val="008309D6"/>
    <w:rsid w:val="008314D5"/>
    <w:rsid w:val="00832DE0"/>
    <w:rsid w:val="00833FEF"/>
    <w:rsid w:val="00834348"/>
    <w:rsid w:val="00835ADE"/>
    <w:rsid w:val="00836A1C"/>
    <w:rsid w:val="008400D3"/>
    <w:rsid w:val="00841297"/>
    <w:rsid w:val="008415F4"/>
    <w:rsid w:val="008417B1"/>
    <w:rsid w:val="008470B2"/>
    <w:rsid w:val="0085005E"/>
    <w:rsid w:val="008500F0"/>
    <w:rsid w:val="008505BC"/>
    <w:rsid w:val="00850936"/>
    <w:rsid w:val="00851901"/>
    <w:rsid w:val="00852731"/>
    <w:rsid w:val="00853623"/>
    <w:rsid w:val="008539F9"/>
    <w:rsid w:val="00853DF9"/>
    <w:rsid w:val="00855377"/>
    <w:rsid w:val="008563B9"/>
    <w:rsid w:val="008608E4"/>
    <w:rsid w:val="00860AC2"/>
    <w:rsid w:val="008627C5"/>
    <w:rsid w:val="00863B23"/>
    <w:rsid w:val="00863C77"/>
    <w:rsid w:val="00864068"/>
    <w:rsid w:val="0086687F"/>
    <w:rsid w:val="00870634"/>
    <w:rsid w:val="00871B85"/>
    <w:rsid w:val="00872A60"/>
    <w:rsid w:val="00875F8C"/>
    <w:rsid w:val="00876230"/>
    <w:rsid w:val="008771C7"/>
    <w:rsid w:val="00881676"/>
    <w:rsid w:val="00881927"/>
    <w:rsid w:val="00881ABB"/>
    <w:rsid w:val="008820B8"/>
    <w:rsid w:val="00882913"/>
    <w:rsid w:val="00882B97"/>
    <w:rsid w:val="00882C33"/>
    <w:rsid w:val="0088317B"/>
    <w:rsid w:val="00884616"/>
    <w:rsid w:val="00890F81"/>
    <w:rsid w:val="00891BE5"/>
    <w:rsid w:val="00893D6F"/>
    <w:rsid w:val="0089490D"/>
    <w:rsid w:val="0089599A"/>
    <w:rsid w:val="00896A8B"/>
    <w:rsid w:val="008973E9"/>
    <w:rsid w:val="00897719"/>
    <w:rsid w:val="00897C40"/>
    <w:rsid w:val="00897F65"/>
    <w:rsid w:val="008A2893"/>
    <w:rsid w:val="008A30EB"/>
    <w:rsid w:val="008A3AA4"/>
    <w:rsid w:val="008A3BB3"/>
    <w:rsid w:val="008A5C52"/>
    <w:rsid w:val="008A64B2"/>
    <w:rsid w:val="008A706B"/>
    <w:rsid w:val="008A7C7A"/>
    <w:rsid w:val="008B0083"/>
    <w:rsid w:val="008B2AC4"/>
    <w:rsid w:val="008B5CE7"/>
    <w:rsid w:val="008B661E"/>
    <w:rsid w:val="008B74F7"/>
    <w:rsid w:val="008C2A85"/>
    <w:rsid w:val="008C3983"/>
    <w:rsid w:val="008C4991"/>
    <w:rsid w:val="008D1778"/>
    <w:rsid w:val="008D1DF5"/>
    <w:rsid w:val="008D4B90"/>
    <w:rsid w:val="008E056B"/>
    <w:rsid w:val="008E0C8C"/>
    <w:rsid w:val="008E251B"/>
    <w:rsid w:val="008E2D29"/>
    <w:rsid w:val="008E2DFF"/>
    <w:rsid w:val="008E31D5"/>
    <w:rsid w:val="008E4EDB"/>
    <w:rsid w:val="008E561A"/>
    <w:rsid w:val="008E5C36"/>
    <w:rsid w:val="008E6AE1"/>
    <w:rsid w:val="008E6EEC"/>
    <w:rsid w:val="008F158D"/>
    <w:rsid w:val="008F33BD"/>
    <w:rsid w:val="008F4168"/>
    <w:rsid w:val="008F6797"/>
    <w:rsid w:val="008F6C3F"/>
    <w:rsid w:val="008F76FE"/>
    <w:rsid w:val="008F7D1B"/>
    <w:rsid w:val="00901F95"/>
    <w:rsid w:val="00902D1E"/>
    <w:rsid w:val="00903679"/>
    <w:rsid w:val="009042C9"/>
    <w:rsid w:val="00904578"/>
    <w:rsid w:val="00905B51"/>
    <w:rsid w:val="009063D8"/>
    <w:rsid w:val="00912DED"/>
    <w:rsid w:val="00914147"/>
    <w:rsid w:val="00914597"/>
    <w:rsid w:val="00916FDF"/>
    <w:rsid w:val="009178AD"/>
    <w:rsid w:val="00917EC9"/>
    <w:rsid w:val="00921753"/>
    <w:rsid w:val="00922AF7"/>
    <w:rsid w:val="009239A8"/>
    <w:rsid w:val="00923AFE"/>
    <w:rsid w:val="00925076"/>
    <w:rsid w:val="00925AE3"/>
    <w:rsid w:val="00925ED9"/>
    <w:rsid w:val="00926800"/>
    <w:rsid w:val="0093096F"/>
    <w:rsid w:val="00931374"/>
    <w:rsid w:val="00932008"/>
    <w:rsid w:val="0093266C"/>
    <w:rsid w:val="0093281C"/>
    <w:rsid w:val="00932B8A"/>
    <w:rsid w:val="00933B08"/>
    <w:rsid w:val="0093593F"/>
    <w:rsid w:val="009405EF"/>
    <w:rsid w:val="009427FB"/>
    <w:rsid w:val="00943E31"/>
    <w:rsid w:val="009505CD"/>
    <w:rsid w:val="00950B22"/>
    <w:rsid w:val="00951921"/>
    <w:rsid w:val="00952C0B"/>
    <w:rsid w:val="00952EC3"/>
    <w:rsid w:val="00953384"/>
    <w:rsid w:val="00953C83"/>
    <w:rsid w:val="009555FF"/>
    <w:rsid w:val="00957E11"/>
    <w:rsid w:val="009608BC"/>
    <w:rsid w:val="00964D79"/>
    <w:rsid w:val="00965DA9"/>
    <w:rsid w:val="00970640"/>
    <w:rsid w:val="00970770"/>
    <w:rsid w:val="00971B87"/>
    <w:rsid w:val="009728E8"/>
    <w:rsid w:val="009759A9"/>
    <w:rsid w:val="00976071"/>
    <w:rsid w:val="009762D0"/>
    <w:rsid w:val="009779BB"/>
    <w:rsid w:val="00977B41"/>
    <w:rsid w:val="00977E8C"/>
    <w:rsid w:val="0098165B"/>
    <w:rsid w:val="0098191E"/>
    <w:rsid w:val="00982FD8"/>
    <w:rsid w:val="009831A9"/>
    <w:rsid w:val="009873B8"/>
    <w:rsid w:val="0098747E"/>
    <w:rsid w:val="00987CB9"/>
    <w:rsid w:val="0099023B"/>
    <w:rsid w:val="009910A7"/>
    <w:rsid w:val="0099221A"/>
    <w:rsid w:val="0099231B"/>
    <w:rsid w:val="00992BC5"/>
    <w:rsid w:val="009942E1"/>
    <w:rsid w:val="00994A47"/>
    <w:rsid w:val="00995369"/>
    <w:rsid w:val="00995C02"/>
    <w:rsid w:val="009A2BF9"/>
    <w:rsid w:val="009A2C8C"/>
    <w:rsid w:val="009A378F"/>
    <w:rsid w:val="009A3978"/>
    <w:rsid w:val="009A5E66"/>
    <w:rsid w:val="009A753E"/>
    <w:rsid w:val="009A7E8E"/>
    <w:rsid w:val="009B0B35"/>
    <w:rsid w:val="009B0D0E"/>
    <w:rsid w:val="009B0FF0"/>
    <w:rsid w:val="009B1C29"/>
    <w:rsid w:val="009B2828"/>
    <w:rsid w:val="009B37A3"/>
    <w:rsid w:val="009B4377"/>
    <w:rsid w:val="009B5566"/>
    <w:rsid w:val="009B7653"/>
    <w:rsid w:val="009B7E3C"/>
    <w:rsid w:val="009C11D3"/>
    <w:rsid w:val="009C1ED3"/>
    <w:rsid w:val="009C3335"/>
    <w:rsid w:val="009C4635"/>
    <w:rsid w:val="009C4CF3"/>
    <w:rsid w:val="009C5183"/>
    <w:rsid w:val="009C6B10"/>
    <w:rsid w:val="009C7453"/>
    <w:rsid w:val="009D0F73"/>
    <w:rsid w:val="009D2AA3"/>
    <w:rsid w:val="009D2C6E"/>
    <w:rsid w:val="009D33CD"/>
    <w:rsid w:val="009D3ADA"/>
    <w:rsid w:val="009D54B1"/>
    <w:rsid w:val="009E02DB"/>
    <w:rsid w:val="009E1432"/>
    <w:rsid w:val="009E1931"/>
    <w:rsid w:val="009E1D25"/>
    <w:rsid w:val="009E2284"/>
    <w:rsid w:val="009E29E1"/>
    <w:rsid w:val="009E38A9"/>
    <w:rsid w:val="009E4050"/>
    <w:rsid w:val="009E4F55"/>
    <w:rsid w:val="009E6CEF"/>
    <w:rsid w:val="009E6DF9"/>
    <w:rsid w:val="009F1BB4"/>
    <w:rsid w:val="009F1F03"/>
    <w:rsid w:val="009F2BDF"/>
    <w:rsid w:val="009F377D"/>
    <w:rsid w:val="009F4836"/>
    <w:rsid w:val="009F7D17"/>
    <w:rsid w:val="00A018C4"/>
    <w:rsid w:val="00A01D71"/>
    <w:rsid w:val="00A02655"/>
    <w:rsid w:val="00A036F8"/>
    <w:rsid w:val="00A05089"/>
    <w:rsid w:val="00A10A22"/>
    <w:rsid w:val="00A11F27"/>
    <w:rsid w:val="00A128C2"/>
    <w:rsid w:val="00A13442"/>
    <w:rsid w:val="00A13476"/>
    <w:rsid w:val="00A13F0B"/>
    <w:rsid w:val="00A146E3"/>
    <w:rsid w:val="00A23236"/>
    <w:rsid w:val="00A24D32"/>
    <w:rsid w:val="00A267A2"/>
    <w:rsid w:val="00A27DD4"/>
    <w:rsid w:val="00A30A6B"/>
    <w:rsid w:val="00A3113D"/>
    <w:rsid w:val="00A34661"/>
    <w:rsid w:val="00A34AEB"/>
    <w:rsid w:val="00A36521"/>
    <w:rsid w:val="00A366FB"/>
    <w:rsid w:val="00A40434"/>
    <w:rsid w:val="00A411E4"/>
    <w:rsid w:val="00A44EC6"/>
    <w:rsid w:val="00A45301"/>
    <w:rsid w:val="00A454E7"/>
    <w:rsid w:val="00A468BE"/>
    <w:rsid w:val="00A46954"/>
    <w:rsid w:val="00A47516"/>
    <w:rsid w:val="00A47862"/>
    <w:rsid w:val="00A50396"/>
    <w:rsid w:val="00A51742"/>
    <w:rsid w:val="00A51E58"/>
    <w:rsid w:val="00A51F43"/>
    <w:rsid w:val="00A52A7F"/>
    <w:rsid w:val="00A53E65"/>
    <w:rsid w:val="00A5467A"/>
    <w:rsid w:val="00A54E18"/>
    <w:rsid w:val="00A5623C"/>
    <w:rsid w:val="00A649A7"/>
    <w:rsid w:val="00A6582C"/>
    <w:rsid w:val="00A66784"/>
    <w:rsid w:val="00A6681B"/>
    <w:rsid w:val="00A67B6D"/>
    <w:rsid w:val="00A67C31"/>
    <w:rsid w:val="00A7075E"/>
    <w:rsid w:val="00A7079F"/>
    <w:rsid w:val="00A71315"/>
    <w:rsid w:val="00A71E3D"/>
    <w:rsid w:val="00A74597"/>
    <w:rsid w:val="00A7494B"/>
    <w:rsid w:val="00A75224"/>
    <w:rsid w:val="00A80421"/>
    <w:rsid w:val="00A80F7F"/>
    <w:rsid w:val="00A81396"/>
    <w:rsid w:val="00A837A2"/>
    <w:rsid w:val="00A84861"/>
    <w:rsid w:val="00A84AA4"/>
    <w:rsid w:val="00A857C4"/>
    <w:rsid w:val="00A85C99"/>
    <w:rsid w:val="00A90AEA"/>
    <w:rsid w:val="00A915A5"/>
    <w:rsid w:val="00A93A26"/>
    <w:rsid w:val="00A94DE5"/>
    <w:rsid w:val="00A96088"/>
    <w:rsid w:val="00AA2B39"/>
    <w:rsid w:val="00AA2D9B"/>
    <w:rsid w:val="00AA3164"/>
    <w:rsid w:val="00AA4484"/>
    <w:rsid w:val="00AA5D2C"/>
    <w:rsid w:val="00AA6C38"/>
    <w:rsid w:val="00AB02E5"/>
    <w:rsid w:val="00AB2B2A"/>
    <w:rsid w:val="00AB4461"/>
    <w:rsid w:val="00AC0362"/>
    <w:rsid w:val="00AC1158"/>
    <w:rsid w:val="00AC6E12"/>
    <w:rsid w:val="00AD089B"/>
    <w:rsid w:val="00AD0BF9"/>
    <w:rsid w:val="00AD1D93"/>
    <w:rsid w:val="00AD370F"/>
    <w:rsid w:val="00AD45F9"/>
    <w:rsid w:val="00AD7D3F"/>
    <w:rsid w:val="00AE066E"/>
    <w:rsid w:val="00AE2935"/>
    <w:rsid w:val="00AE3D62"/>
    <w:rsid w:val="00AE6E6D"/>
    <w:rsid w:val="00AE7364"/>
    <w:rsid w:val="00AF201D"/>
    <w:rsid w:val="00AF3E9D"/>
    <w:rsid w:val="00AF600B"/>
    <w:rsid w:val="00AF60F9"/>
    <w:rsid w:val="00AF6C64"/>
    <w:rsid w:val="00B011C8"/>
    <w:rsid w:val="00B02125"/>
    <w:rsid w:val="00B02948"/>
    <w:rsid w:val="00B02D6E"/>
    <w:rsid w:val="00B03349"/>
    <w:rsid w:val="00B03B96"/>
    <w:rsid w:val="00B04DAB"/>
    <w:rsid w:val="00B10390"/>
    <w:rsid w:val="00B12412"/>
    <w:rsid w:val="00B1393B"/>
    <w:rsid w:val="00B1475E"/>
    <w:rsid w:val="00B14CAF"/>
    <w:rsid w:val="00B14FAE"/>
    <w:rsid w:val="00B15A40"/>
    <w:rsid w:val="00B15FCA"/>
    <w:rsid w:val="00B17A82"/>
    <w:rsid w:val="00B20A96"/>
    <w:rsid w:val="00B21EB5"/>
    <w:rsid w:val="00B227B1"/>
    <w:rsid w:val="00B251FE"/>
    <w:rsid w:val="00B305F2"/>
    <w:rsid w:val="00B30731"/>
    <w:rsid w:val="00B33078"/>
    <w:rsid w:val="00B35C98"/>
    <w:rsid w:val="00B35CD7"/>
    <w:rsid w:val="00B35EE4"/>
    <w:rsid w:val="00B378B7"/>
    <w:rsid w:val="00B37A5E"/>
    <w:rsid w:val="00B40BF3"/>
    <w:rsid w:val="00B46C44"/>
    <w:rsid w:val="00B474ED"/>
    <w:rsid w:val="00B47881"/>
    <w:rsid w:val="00B50247"/>
    <w:rsid w:val="00B528DD"/>
    <w:rsid w:val="00B52BA3"/>
    <w:rsid w:val="00B5307E"/>
    <w:rsid w:val="00B540E6"/>
    <w:rsid w:val="00B54ABC"/>
    <w:rsid w:val="00B5590C"/>
    <w:rsid w:val="00B55C28"/>
    <w:rsid w:val="00B579B8"/>
    <w:rsid w:val="00B57F3B"/>
    <w:rsid w:val="00B61234"/>
    <w:rsid w:val="00B62A8D"/>
    <w:rsid w:val="00B63923"/>
    <w:rsid w:val="00B648BF"/>
    <w:rsid w:val="00B651D2"/>
    <w:rsid w:val="00B66AE5"/>
    <w:rsid w:val="00B71B29"/>
    <w:rsid w:val="00B74EE3"/>
    <w:rsid w:val="00B7673F"/>
    <w:rsid w:val="00B80D0D"/>
    <w:rsid w:val="00B81D49"/>
    <w:rsid w:val="00B81F92"/>
    <w:rsid w:val="00B831DE"/>
    <w:rsid w:val="00B8413F"/>
    <w:rsid w:val="00B84720"/>
    <w:rsid w:val="00B84AF4"/>
    <w:rsid w:val="00B87F9B"/>
    <w:rsid w:val="00B924BB"/>
    <w:rsid w:val="00B9474C"/>
    <w:rsid w:val="00B948C9"/>
    <w:rsid w:val="00B952C2"/>
    <w:rsid w:val="00B95DFE"/>
    <w:rsid w:val="00B95F72"/>
    <w:rsid w:val="00B96125"/>
    <w:rsid w:val="00B96D16"/>
    <w:rsid w:val="00B97A49"/>
    <w:rsid w:val="00BA1B5E"/>
    <w:rsid w:val="00BA28AB"/>
    <w:rsid w:val="00BA2E9D"/>
    <w:rsid w:val="00BA3D28"/>
    <w:rsid w:val="00BA4D83"/>
    <w:rsid w:val="00BA5213"/>
    <w:rsid w:val="00BA79D9"/>
    <w:rsid w:val="00BB17AD"/>
    <w:rsid w:val="00BB2DEF"/>
    <w:rsid w:val="00BB5A40"/>
    <w:rsid w:val="00BB5EC2"/>
    <w:rsid w:val="00BB62AF"/>
    <w:rsid w:val="00BB6828"/>
    <w:rsid w:val="00BB6E5D"/>
    <w:rsid w:val="00BB7993"/>
    <w:rsid w:val="00BC4EE9"/>
    <w:rsid w:val="00BC7780"/>
    <w:rsid w:val="00BC7DF7"/>
    <w:rsid w:val="00BD0B89"/>
    <w:rsid w:val="00BD75BE"/>
    <w:rsid w:val="00BD77E4"/>
    <w:rsid w:val="00BD7A63"/>
    <w:rsid w:val="00BE0554"/>
    <w:rsid w:val="00BE05EF"/>
    <w:rsid w:val="00BE0EF1"/>
    <w:rsid w:val="00BE0FC5"/>
    <w:rsid w:val="00BE154E"/>
    <w:rsid w:val="00BE22F6"/>
    <w:rsid w:val="00BE2A7C"/>
    <w:rsid w:val="00BE345C"/>
    <w:rsid w:val="00BE61F4"/>
    <w:rsid w:val="00BE63A4"/>
    <w:rsid w:val="00BF0163"/>
    <w:rsid w:val="00BF0DDD"/>
    <w:rsid w:val="00BF1D63"/>
    <w:rsid w:val="00BF2137"/>
    <w:rsid w:val="00BF245D"/>
    <w:rsid w:val="00BF351E"/>
    <w:rsid w:val="00BF7583"/>
    <w:rsid w:val="00C00538"/>
    <w:rsid w:val="00C01170"/>
    <w:rsid w:val="00C01D96"/>
    <w:rsid w:val="00C0591A"/>
    <w:rsid w:val="00C071E0"/>
    <w:rsid w:val="00C0739A"/>
    <w:rsid w:val="00C07E11"/>
    <w:rsid w:val="00C10890"/>
    <w:rsid w:val="00C10AC2"/>
    <w:rsid w:val="00C115B3"/>
    <w:rsid w:val="00C11B39"/>
    <w:rsid w:val="00C11E25"/>
    <w:rsid w:val="00C120C4"/>
    <w:rsid w:val="00C129E6"/>
    <w:rsid w:val="00C1367D"/>
    <w:rsid w:val="00C16011"/>
    <w:rsid w:val="00C20A63"/>
    <w:rsid w:val="00C25D94"/>
    <w:rsid w:val="00C30818"/>
    <w:rsid w:val="00C31A25"/>
    <w:rsid w:val="00C31DEA"/>
    <w:rsid w:val="00C34BB7"/>
    <w:rsid w:val="00C35E58"/>
    <w:rsid w:val="00C36372"/>
    <w:rsid w:val="00C406DE"/>
    <w:rsid w:val="00C42F7D"/>
    <w:rsid w:val="00C46B4E"/>
    <w:rsid w:val="00C47FB1"/>
    <w:rsid w:val="00C50E7F"/>
    <w:rsid w:val="00C52D69"/>
    <w:rsid w:val="00C53C32"/>
    <w:rsid w:val="00C56D4C"/>
    <w:rsid w:val="00C56DDB"/>
    <w:rsid w:val="00C570CC"/>
    <w:rsid w:val="00C60C99"/>
    <w:rsid w:val="00C6146B"/>
    <w:rsid w:val="00C64F13"/>
    <w:rsid w:val="00C67FDD"/>
    <w:rsid w:val="00C706EC"/>
    <w:rsid w:val="00C74540"/>
    <w:rsid w:val="00C748DD"/>
    <w:rsid w:val="00C75D0E"/>
    <w:rsid w:val="00C769E2"/>
    <w:rsid w:val="00C76F53"/>
    <w:rsid w:val="00C81319"/>
    <w:rsid w:val="00C81564"/>
    <w:rsid w:val="00C82E2C"/>
    <w:rsid w:val="00C83145"/>
    <w:rsid w:val="00C83208"/>
    <w:rsid w:val="00C85E42"/>
    <w:rsid w:val="00C86BCD"/>
    <w:rsid w:val="00C917CE"/>
    <w:rsid w:val="00C91D7B"/>
    <w:rsid w:val="00C956C3"/>
    <w:rsid w:val="00C959D6"/>
    <w:rsid w:val="00CA0135"/>
    <w:rsid w:val="00CA04D0"/>
    <w:rsid w:val="00CA0BEF"/>
    <w:rsid w:val="00CA1997"/>
    <w:rsid w:val="00CA1E73"/>
    <w:rsid w:val="00CA3D33"/>
    <w:rsid w:val="00CA3F7F"/>
    <w:rsid w:val="00CA50D6"/>
    <w:rsid w:val="00CA6068"/>
    <w:rsid w:val="00CA61D6"/>
    <w:rsid w:val="00CA6D3F"/>
    <w:rsid w:val="00CA74E7"/>
    <w:rsid w:val="00CA7EF6"/>
    <w:rsid w:val="00CB1624"/>
    <w:rsid w:val="00CB213E"/>
    <w:rsid w:val="00CB3960"/>
    <w:rsid w:val="00CB476D"/>
    <w:rsid w:val="00CB4B39"/>
    <w:rsid w:val="00CB68AD"/>
    <w:rsid w:val="00CC14C9"/>
    <w:rsid w:val="00CC2226"/>
    <w:rsid w:val="00CC2607"/>
    <w:rsid w:val="00CC2AEE"/>
    <w:rsid w:val="00CC4962"/>
    <w:rsid w:val="00CC52BB"/>
    <w:rsid w:val="00CC6671"/>
    <w:rsid w:val="00CC7EB4"/>
    <w:rsid w:val="00CD238B"/>
    <w:rsid w:val="00CD30FC"/>
    <w:rsid w:val="00CD3383"/>
    <w:rsid w:val="00CD4779"/>
    <w:rsid w:val="00CD6730"/>
    <w:rsid w:val="00CD675A"/>
    <w:rsid w:val="00CE1ABD"/>
    <w:rsid w:val="00CE3339"/>
    <w:rsid w:val="00CE3D96"/>
    <w:rsid w:val="00CE47FA"/>
    <w:rsid w:val="00CE5BDD"/>
    <w:rsid w:val="00CE5EBB"/>
    <w:rsid w:val="00CE6EB4"/>
    <w:rsid w:val="00CE7B86"/>
    <w:rsid w:val="00CF1057"/>
    <w:rsid w:val="00CF17FD"/>
    <w:rsid w:val="00CF1A06"/>
    <w:rsid w:val="00CF24CB"/>
    <w:rsid w:val="00CF3CCE"/>
    <w:rsid w:val="00CF5221"/>
    <w:rsid w:val="00CF6E13"/>
    <w:rsid w:val="00D0012E"/>
    <w:rsid w:val="00D0466A"/>
    <w:rsid w:val="00D047ED"/>
    <w:rsid w:val="00D04BB7"/>
    <w:rsid w:val="00D05B29"/>
    <w:rsid w:val="00D05CC7"/>
    <w:rsid w:val="00D05D11"/>
    <w:rsid w:val="00D1080F"/>
    <w:rsid w:val="00D10D30"/>
    <w:rsid w:val="00D12867"/>
    <w:rsid w:val="00D13899"/>
    <w:rsid w:val="00D14BDD"/>
    <w:rsid w:val="00D16C0D"/>
    <w:rsid w:val="00D23507"/>
    <w:rsid w:val="00D24A66"/>
    <w:rsid w:val="00D24BE9"/>
    <w:rsid w:val="00D255BE"/>
    <w:rsid w:val="00D26128"/>
    <w:rsid w:val="00D272AD"/>
    <w:rsid w:val="00D312D0"/>
    <w:rsid w:val="00D324D2"/>
    <w:rsid w:val="00D32D38"/>
    <w:rsid w:val="00D32E39"/>
    <w:rsid w:val="00D35415"/>
    <w:rsid w:val="00D37111"/>
    <w:rsid w:val="00D37494"/>
    <w:rsid w:val="00D37868"/>
    <w:rsid w:val="00D37A71"/>
    <w:rsid w:val="00D40AA6"/>
    <w:rsid w:val="00D41683"/>
    <w:rsid w:val="00D41E72"/>
    <w:rsid w:val="00D432A7"/>
    <w:rsid w:val="00D44AA5"/>
    <w:rsid w:val="00D45091"/>
    <w:rsid w:val="00D468CF"/>
    <w:rsid w:val="00D479A3"/>
    <w:rsid w:val="00D47E8F"/>
    <w:rsid w:val="00D50BB1"/>
    <w:rsid w:val="00D50DDD"/>
    <w:rsid w:val="00D5212B"/>
    <w:rsid w:val="00D56258"/>
    <w:rsid w:val="00D562FF"/>
    <w:rsid w:val="00D564A7"/>
    <w:rsid w:val="00D56AAF"/>
    <w:rsid w:val="00D63695"/>
    <w:rsid w:val="00D63C07"/>
    <w:rsid w:val="00D65A71"/>
    <w:rsid w:val="00D65A88"/>
    <w:rsid w:val="00D70A8B"/>
    <w:rsid w:val="00D70B7D"/>
    <w:rsid w:val="00D713FE"/>
    <w:rsid w:val="00D7178D"/>
    <w:rsid w:val="00D74A1A"/>
    <w:rsid w:val="00D756CC"/>
    <w:rsid w:val="00D77BCA"/>
    <w:rsid w:val="00D82F72"/>
    <w:rsid w:val="00D838A5"/>
    <w:rsid w:val="00D84AA3"/>
    <w:rsid w:val="00D84E88"/>
    <w:rsid w:val="00D86D1B"/>
    <w:rsid w:val="00D907B9"/>
    <w:rsid w:val="00D9396D"/>
    <w:rsid w:val="00D943E3"/>
    <w:rsid w:val="00D94D9F"/>
    <w:rsid w:val="00D979B7"/>
    <w:rsid w:val="00DA060E"/>
    <w:rsid w:val="00DA0C34"/>
    <w:rsid w:val="00DA0E15"/>
    <w:rsid w:val="00DA13AD"/>
    <w:rsid w:val="00DA18D1"/>
    <w:rsid w:val="00DA1925"/>
    <w:rsid w:val="00DA1FB6"/>
    <w:rsid w:val="00DA37EF"/>
    <w:rsid w:val="00DA3E58"/>
    <w:rsid w:val="00DA464B"/>
    <w:rsid w:val="00DA5112"/>
    <w:rsid w:val="00DA5AB9"/>
    <w:rsid w:val="00DA635F"/>
    <w:rsid w:val="00DA6AAD"/>
    <w:rsid w:val="00DA70F3"/>
    <w:rsid w:val="00DA7E92"/>
    <w:rsid w:val="00DB3B20"/>
    <w:rsid w:val="00DB4776"/>
    <w:rsid w:val="00DB4B15"/>
    <w:rsid w:val="00DB4B46"/>
    <w:rsid w:val="00DB54B4"/>
    <w:rsid w:val="00DB731E"/>
    <w:rsid w:val="00DC0EA1"/>
    <w:rsid w:val="00DC1BCD"/>
    <w:rsid w:val="00DC2E32"/>
    <w:rsid w:val="00DC45D1"/>
    <w:rsid w:val="00DC55EE"/>
    <w:rsid w:val="00DC56E0"/>
    <w:rsid w:val="00DC6416"/>
    <w:rsid w:val="00DC7856"/>
    <w:rsid w:val="00DC7FAA"/>
    <w:rsid w:val="00DD183A"/>
    <w:rsid w:val="00DD1E00"/>
    <w:rsid w:val="00DD265C"/>
    <w:rsid w:val="00DD71A3"/>
    <w:rsid w:val="00DE0ACE"/>
    <w:rsid w:val="00DE1B17"/>
    <w:rsid w:val="00DE1D05"/>
    <w:rsid w:val="00DE2718"/>
    <w:rsid w:val="00DE2E54"/>
    <w:rsid w:val="00DE2FB5"/>
    <w:rsid w:val="00DE32DD"/>
    <w:rsid w:val="00DE4373"/>
    <w:rsid w:val="00DE55C9"/>
    <w:rsid w:val="00DF03A9"/>
    <w:rsid w:val="00DF0A0D"/>
    <w:rsid w:val="00DF12D6"/>
    <w:rsid w:val="00DF45DE"/>
    <w:rsid w:val="00DF4BA9"/>
    <w:rsid w:val="00E02268"/>
    <w:rsid w:val="00E0437D"/>
    <w:rsid w:val="00E043D2"/>
    <w:rsid w:val="00E04B9C"/>
    <w:rsid w:val="00E075EE"/>
    <w:rsid w:val="00E119F9"/>
    <w:rsid w:val="00E11BA8"/>
    <w:rsid w:val="00E12972"/>
    <w:rsid w:val="00E14907"/>
    <w:rsid w:val="00E15FF8"/>
    <w:rsid w:val="00E1666A"/>
    <w:rsid w:val="00E23B5A"/>
    <w:rsid w:val="00E24985"/>
    <w:rsid w:val="00E25DA6"/>
    <w:rsid w:val="00E25F4E"/>
    <w:rsid w:val="00E27805"/>
    <w:rsid w:val="00E27C61"/>
    <w:rsid w:val="00E30625"/>
    <w:rsid w:val="00E31A5B"/>
    <w:rsid w:val="00E32241"/>
    <w:rsid w:val="00E32C69"/>
    <w:rsid w:val="00E33607"/>
    <w:rsid w:val="00E3447C"/>
    <w:rsid w:val="00E34D3D"/>
    <w:rsid w:val="00E36129"/>
    <w:rsid w:val="00E4062E"/>
    <w:rsid w:val="00E411EB"/>
    <w:rsid w:val="00E419E1"/>
    <w:rsid w:val="00E42AAE"/>
    <w:rsid w:val="00E43C4F"/>
    <w:rsid w:val="00E43F9C"/>
    <w:rsid w:val="00E44877"/>
    <w:rsid w:val="00E44EF6"/>
    <w:rsid w:val="00E457F3"/>
    <w:rsid w:val="00E46F6A"/>
    <w:rsid w:val="00E50172"/>
    <w:rsid w:val="00E507A0"/>
    <w:rsid w:val="00E51E0A"/>
    <w:rsid w:val="00E52173"/>
    <w:rsid w:val="00E5241C"/>
    <w:rsid w:val="00E55FFD"/>
    <w:rsid w:val="00E60F83"/>
    <w:rsid w:val="00E6149D"/>
    <w:rsid w:val="00E626BC"/>
    <w:rsid w:val="00E62896"/>
    <w:rsid w:val="00E62A5C"/>
    <w:rsid w:val="00E6338C"/>
    <w:rsid w:val="00E63DFA"/>
    <w:rsid w:val="00E63FE9"/>
    <w:rsid w:val="00E7080D"/>
    <w:rsid w:val="00E70DB6"/>
    <w:rsid w:val="00E713A7"/>
    <w:rsid w:val="00E71FBB"/>
    <w:rsid w:val="00E76688"/>
    <w:rsid w:val="00E81848"/>
    <w:rsid w:val="00E82BD7"/>
    <w:rsid w:val="00E844AE"/>
    <w:rsid w:val="00E90C4A"/>
    <w:rsid w:val="00E913D8"/>
    <w:rsid w:val="00E935CA"/>
    <w:rsid w:val="00E94D75"/>
    <w:rsid w:val="00E94F04"/>
    <w:rsid w:val="00E959A4"/>
    <w:rsid w:val="00E963E0"/>
    <w:rsid w:val="00E966E0"/>
    <w:rsid w:val="00EA0892"/>
    <w:rsid w:val="00EA0B1C"/>
    <w:rsid w:val="00EA0BAF"/>
    <w:rsid w:val="00EA1B15"/>
    <w:rsid w:val="00EA20D3"/>
    <w:rsid w:val="00EA3D95"/>
    <w:rsid w:val="00EA4CD5"/>
    <w:rsid w:val="00EA5F0E"/>
    <w:rsid w:val="00EA6AAB"/>
    <w:rsid w:val="00EA6AC1"/>
    <w:rsid w:val="00EA6B6D"/>
    <w:rsid w:val="00EB0F83"/>
    <w:rsid w:val="00EB13AB"/>
    <w:rsid w:val="00EB27D2"/>
    <w:rsid w:val="00EB3B1E"/>
    <w:rsid w:val="00EB4BBD"/>
    <w:rsid w:val="00EB6E76"/>
    <w:rsid w:val="00EC2595"/>
    <w:rsid w:val="00EC2F2A"/>
    <w:rsid w:val="00EC358F"/>
    <w:rsid w:val="00EC4D7A"/>
    <w:rsid w:val="00EC5199"/>
    <w:rsid w:val="00EC5330"/>
    <w:rsid w:val="00EC684F"/>
    <w:rsid w:val="00EC79B3"/>
    <w:rsid w:val="00ED0B68"/>
    <w:rsid w:val="00ED0D12"/>
    <w:rsid w:val="00ED3782"/>
    <w:rsid w:val="00ED640B"/>
    <w:rsid w:val="00ED646E"/>
    <w:rsid w:val="00ED76D3"/>
    <w:rsid w:val="00EE094C"/>
    <w:rsid w:val="00EE2C41"/>
    <w:rsid w:val="00EE5CAF"/>
    <w:rsid w:val="00EE6D18"/>
    <w:rsid w:val="00EF1357"/>
    <w:rsid w:val="00EF15B2"/>
    <w:rsid w:val="00F00450"/>
    <w:rsid w:val="00F0257B"/>
    <w:rsid w:val="00F0268A"/>
    <w:rsid w:val="00F03968"/>
    <w:rsid w:val="00F05070"/>
    <w:rsid w:val="00F05C18"/>
    <w:rsid w:val="00F1042D"/>
    <w:rsid w:val="00F10C4F"/>
    <w:rsid w:val="00F12501"/>
    <w:rsid w:val="00F148EE"/>
    <w:rsid w:val="00F152A4"/>
    <w:rsid w:val="00F15301"/>
    <w:rsid w:val="00F1655C"/>
    <w:rsid w:val="00F21E4E"/>
    <w:rsid w:val="00F24595"/>
    <w:rsid w:val="00F24AC8"/>
    <w:rsid w:val="00F25631"/>
    <w:rsid w:val="00F273F4"/>
    <w:rsid w:val="00F3127D"/>
    <w:rsid w:val="00F327A5"/>
    <w:rsid w:val="00F328A8"/>
    <w:rsid w:val="00F32C0F"/>
    <w:rsid w:val="00F364D4"/>
    <w:rsid w:val="00F36CB4"/>
    <w:rsid w:val="00F41EDA"/>
    <w:rsid w:val="00F41FCC"/>
    <w:rsid w:val="00F42498"/>
    <w:rsid w:val="00F43B9F"/>
    <w:rsid w:val="00F4723D"/>
    <w:rsid w:val="00F47D58"/>
    <w:rsid w:val="00F47F31"/>
    <w:rsid w:val="00F5384A"/>
    <w:rsid w:val="00F57A44"/>
    <w:rsid w:val="00F60B17"/>
    <w:rsid w:val="00F656FB"/>
    <w:rsid w:val="00F71FB0"/>
    <w:rsid w:val="00F73B63"/>
    <w:rsid w:val="00F767F7"/>
    <w:rsid w:val="00F8014D"/>
    <w:rsid w:val="00F81065"/>
    <w:rsid w:val="00F81F98"/>
    <w:rsid w:val="00F823B5"/>
    <w:rsid w:val="00F82531"/>
    <w:rsid w:val="00F84F02"/>
    <w:rsid w:val="00F85214"/>
    <w:rsid w:val="00F85256"/>
    <w:rsid w:val="00F85AAC"/>
    <w:rsid w:val="00F86901"/>
    <w:rsid w:val="00F9131C"/>
    <w:rsid w:val="00F9301D"/>
    <w:rsid w:val="00F961EE"/>
    <w:rsid w:val="00F96259"/>
    <w:rsid w:val="00F96416"/>
    <w:rsid w:val="00F965D6"/>
    <w:rsid w:val="00F969A1"/>
    <w:rsid w:val="00FA0121"/>
    <w:rsid w:val="00FA2663"/>
    <w:rsid w:val="00FA4397"/>
    <w:rsid w:val="00FB0CBD"/>
    <w:rsid w:val="00FB1BFB"/>
    <w:rsid w:val="00FB228D"/>
    <w:rsid w:val="00FB38CE"/>
    <w:rsid w:val="00FB512B"/>
    <w:rsid w:val="00FB5161"/>
    <w:rsid w:val="00FB6004"/>
    <w:rsid w:val="00FB7CC6"/>
    <w:rsid w:val="00FB7FF1"/>
    <w:rsid w:val="00FC0289"/>
    <w:rsid w:val="00FC036B"/>
    <w:rsid w:val="00FC2A94"/>
    <w:rsid w:val="00FC35F8"/>
    <w:rsid w:val="00FC3EB3"/>
    <w:rsid w:val="00FC6501"/>
    <w:rsid w:val="00FC7681"/>
    <w:rsid w:val="00FD066D"/>
    <w:rsid w:val="00FD0980"/>
    <w:rsid w:val="00FD0C28"/>
    <w:rsid w:val="00FD3442"/>
    <w:rsid w:val="00FD5A0F"/>
    <w:rsid w:val="00FD5F5C"/>
    <w:rsid w:val="00FD7DD7"/>
    <w:rsid w:val="00FE18DA"/>
    <w:rsid w:val="00FE1A77"/>
    <w:rsid w:val="00FE2756"/>
    <w:rsid w:val="00FE3AEC"/>
    <w:rsid w:val="00FE788E"/>
    <w:rsid w:val="00FF0540"/>
    <w:rsid w:val="00FF1B89"/>
    <w:rsid w:val="00FF1F87"/>
    <w:rsid w:val="00FF4320"/>
    <w:rsid w:val="00FF4A87"/>
    <w:rsid w:val="00FF6769"/>
    <w:rsid w:val="00FF76D9"/>
    <w:rsid w:val="00FF7E8E"/>
    <w:rsid w:val="01071709"/>
    <w:rsid w:val="014E4795"/>
    <w:rsid w:val="0193D251"/>
    <w:rsid w:val="029507A2"/>
    <w:rsid w:val="032934D6"/>
    <w:rsid w:val="0403D312"/>
    <w:rsid w:val="05709EF6"/>
    <w:rsid w:val="0583BCC0"/>
    <w:rsid w:val="05A73F75"/>
    <w:rsid w:val="084A1C1F"/>
    <w:rsid w:val="08893A4D"/>
    <w:rsid w:val="0917BC62"/>
    <w:rsid w:val="0AD38B07"/>
    <w:rsid w:val="0B0E75D1"/>
    <w:rsid w:val="0B3E0CC6"/>
    <w:rsid w:val="0BED32C2"/>
    <w:rsid w:val="0E3D0B8A"/>
    <w:rsid w:val="0EA12846"/>
    <w:rsid w:val="117AB461"/>
    <w:rsid w:val="1361F8AC"/>
    <w:rsid w:val="14321DAA"/>
    <w:rsid w:val="167F687D"/>
    <w:rsid w:val="1B5C23E4"/>
    <w:rsid w:val="1BDD1AA7"/>
    <w:rsid w:val="1DFEABF0"/>
    <w:rsid w:val="20A118A3"/>
    <w:rsid w:val="211EC53A"/>
    <w:rsid w:val="222CDCDB"/>
    <w:rsid w:val="23E45F81"/>
    <w:rsid w:val="24486687"/>
    <w:rsid w:val="253D8B05"/>
    <w:rsid w:val="26072949"/>
    <w:rsid w:val="2612DDC2"/>
    <w:rsid w:val="29726E42"/>
    <w:rsid w:val="2987AB20"/>
    <w:rsid w:val="2AD5990B"/>
    <w:rsid w:val="2B0E5028"/>
    <w:rsid w:val="2BDDBB93"/>
    <w:rsid w:val="2D5D9876"/>
    <w:rsid w:val="2D90A8C6"/>
    <w:rsid w:val="2EBFBC03"/>
    <w:rsid w:val="2ED57325"/>
    <w:rsid w:val="31123C76"/>
    <w:rsid w:val="3366CE2A"/>
    <w:rsid w:val="33A8EA43"/>
    <w:rsid w:val="34272740"/>
    <w:rsid w:val="34BAA412"/>
    <w:rsid w:val="34DF2E73"/>
    <w:rsid w:val="350416B2"/>
    <w:rsid w:val="3949A598"/>
    <w:rsid w:val="39B7DB0C"/>
    <w:rsid w:val="39EEF7B9"/>
    <w:rsid w:val="3BA2051E"/>
    <w:rsid w:val="3C7EEC61"/>
    <w:rsid w:val="3C9DED3C"/>
    <w:rsid w:val="3D1BB637"/>
    <w:rsid w:val="3D4947A4"/>
    <w:rsid w:val="3DDF4014"/>
    <w:rsid w:val="3E3907B8"/>
    <w:rsid w:val="3F5A1885"/>
    <w:rsid w:val="3F61EF9E"/>
    <w:rsid w:val="3FB4B272"/>
    <w:rsid w:val="405ECBDB"/>
    <w:rsid w:val="40B93649"/>
    <w:rsid w:val="4434CBD0"/>
    <w:rsid w:val="44AEB63F"/>
    <w:rsid w:val="455FF88A"/>
    <w:rsid w:val="45D0B5C5"/>
    <w:rsid w:val="47437820"/>
    <w:rsid w:val="488B47A9"/>
    <w:rsid w:val="48A5719C"/>
    <w:rsid w:val="4916F3AA"/>
    <w:rsid w:val="49483E1D"/>
    <w:rsid w:val="496172F0"/>
    <w:rsid w:val="4A876D67"/>
    <w:rsid w:val="4C8F0CD4"/>
    <w:rsid w:val="4CC9E5FF"/>
    <w:rsid w:val="4CEAE24D"/>
    <w:rsid w:val="50D6E6D4"/>
    <w:rsid w:val="51F085EA"/>
    <w:rsid w:val="52230991"/>
    <w:rsid w:val="52B2C478"/>
    <w:rsid w:val="530D71C3"/>
    <w:rsid w:val="532BCFE5"/>
    <w:rsid w:val="53512EE0"/>
    <w:rsid w:val="5419E9AC"/>
    <w:rsid w:val="5555B158"/>
    <w:rsid w:val="562BE1BB"/>
    <w:rsid w:val="567D1FB3"/>
    <w:rsid w:val="599E514E"/>
    <w:rsid w:val="5A5CC71D"/>
    <w:rsid w:val="5AC68240"/>
    <w:rsid w:val="5D092F73"/>
    <w:rsid w:val="5E452B3A"/>
    <w:rsid w:val="5E9FF074"/>
    <w:rsid w:val="5EEFE348"/>
    <w:rsid w:val="60907222"/>
    <w:rsid w:val="60CAD424"/>
    <w:rsid w:val="611A78A8"/>
    <w:rsid w:val="61406F0F"/>
    <w:rsid w:val="62099DA0"/>
    <w:rsid w:val="63152FBA"/>
    <w:rsid w:val="642F4E7B"/>
    <w:rsid w:val="651E43AD"/>
    <w:rsid w:val="66DC02FD"/>
    <w:rsid w:val="66E7D6B0"/>
    <w:rsid w:val="6715A733"/>
    <w:rsid w:val="675345E0"/>
    <w:rsid w:val="675996D3"/>
    <w:rsid w:val="6A47B6C3"/>
    <w:rsid w:val="6B912709"/>
    <w:rsid w:val="6BB845C5"/>
    <w:rsid w:val="6C59EEE4"/>
    <w:rsid w:val="6CE735EC"/>
    <w:rsid w:val="6F1537C3"/>
    <w:rsid w:val="70AD45F1"/>
    <w:rsid w:val="71624AE3"/>
    <w:rsid w:val="72C98408"/>
    <w:rsid w:val="72DA6BB4"/>
    <w:rsid w:val="743A0191"/>
    <w:rsid w:val="74C67788"/>
    <w:rsid w:val="750E0F18"/>
    <w:rsid w:val="755A3D1B"/>
    <w:rsid w:val="75694ACF"/>
    <w:rsid w:val="777F45E0"/>
    <w:rsid w:val="795D0BD4"/>
    <w:rsid w:val="7E15F330"/>
    <w:rsid w:val="7E35FB57"/>
    <w:rsid w:val="7EA7AB2B"/>
    <w:rsid w:val="7EDD66D2"/>
    <w:rsid w:val="7F89B14E"/>
    <w:rsid w:val="7FAFC5C5"/>
    <w:rsid w:val="7FDB1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27EA61"/>
  <w15:chartTrackingRefBased/>
  <w15:docId w15:val="{681AF121-95BC-4252-A852-CF52C3DFE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uiPriority="1" w:qFormat="1"/>
    <w:lsdException w:name="Medium Grid 3 Accent 1" w:uiPriority="60"/>
    <w:lsdException w:name="Dark List Accent 1" w:uiPriority="61"/>
    <w:lsdException w:name="Colorful Shading Accent 1" w:uiPriority="62"/>
    <w:lsdException w:name="Colorful List Accent 1" w:uiPriority="63" w:qFormat="1"/>
    <w:lsdException w:name="Colorful Grid Accent 1" w:uiPriority="64" w:qFormat="1"/>
    <w:lsdException w:name="Light Shading Accent 2" w:uiPriority="65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 w:qFormat="1"/>
    <w:lsdException w:name="Medium Grid 2 Accent 2" w:uiPriority="73" w:qFormat="1"/>
    <w:lsdException w:name="Medium Grid 3 Accent 2" w:uiPriority="60" w:qFormat="1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/>
    <w:lsdException w:name="Light Grid Accent 3" w:uiPriority="34" w:qFormat="1"/>
    <w:lsdException w:name="Medium Shading 1 Accent 3" w:uiPriority="29" w:qFormat="1"/>
    <w:lsdException w:name="Medium Shading 2 Accent 3" w:uiPriority="30" w:qFormat="1"/>
    <w:lsdException w:name="Medium List 1 Accent 3" w:uiPriority="66"/>
    <w:lsdException w:name="Medium List 2 Accent 3" w:uiPriority="67"/>
    <w:lsdException w:name="Medium Grid 1 Accent 3" w:uiPriority="68"/>
    <w:lsdException w:name="Medium Grid 2 Accent 3" w:uiPriority="69"/>
    <w:lsdException w:name="Medium Grid 3 Accent 3" w:uiPriority="70"/>
    <w:lsdException w:name="Dark List Accent 3" w:uiPriority="71"/>
    <w:lsdException w:name="Colorful Shading Accent 3" w:uiPriority="72"/>
    <w:lsdException w:name="Colorful List Accent 3" w:uiPriority="73"/>
    <w:lsdException w:name="Colorful Grid Accent 3" w:uiPriority="60"/>
    <w:lsdException w:name="Light Shading Accent 4" w:uiPriority="61"/>
    <w:lsdException w:name="Light List Accent 4" w:uiPriority="62"/>
    <w:lsdException w:name="Light Grid Accent 4" w:uiPriority="63"/>
    <w:lsdException w:name="Medium Shading 1 Accent 4" w:uiPriority="64"/>
    <w:lsdException w:name="Medium Shading 2 Accent 4" w:uiPriority="65"/>
    <w:lsdException w:name="Medium List 1 Accent 4" w:uiPriority="66"/>
    <w:lsdException w:name="Medium List 2 Accent 4" w:uiPriority="67"/>
    <w:lsdException w:name="Medium Grid 1 Accent 4" w:uiPriority="68"/>
    <w:lsdException w:name="Medium Grid 2 Accent 4" w:uiPriority="69"/>
    <w:lsdException w:name="Medium Grid 3 Accent 4" w:uiPriority="70"/>
    <w:lsdException w:name="Dark List Accent 4" w:uiPriority="71"/>
    <w:lsdException w:name="Colorful Shading Accent 4" w:uiPriority="72"/>
    <w:lsdException w:name="Colorful List Accent 4" w:uiPriority="73"/>
    <w:lsdException w:name="Colorful Grid Accent 4" w:uiPriority="60"/>
    <w:lsdException w:name="Light Shading Accent 5" w:uiPriority="61"/>
    <w:lsdException w:name="Light List Accent 5" w:uiPriority="62"/>
    <w:lsdException w:name="Light Grid Accent 5" w:uiPriority="63"/>
    <w:lsdException w:name="Medium Shading 1 Accent 5" w:uiPriority="64"/>
    <w:lsdException w:name="Medium Shading 2 Accent 5" w:uiPriority="65"/>
    <w:lsdException w:name="Medium List 1 Accent 5" w:uiPriority="66"/>
    <w:lsdException w:name="Medium List 2 Accent 5" w:uiPriority="67"/>
    <w:lsdException w:name="Medium Grid 1 Accent 5" w:uiPriority="68"/>
    <w:lsdException w:name="Medium Grid 2 Accent 5" w:uiPriority="69"/>
    <w:lsdException w:name="Medium Grid 3 Accent 5" w:uiPriority="70"/>
    <w:lsdException w:name="Dark List Accent 5" w:uiPriority="71"/>
    <w:lsdException w:name="Colorful Shading Accent 5" w:uiPriority="72"/>
    <w:lsdException w:name="Colorful List Accent 5" w:uiPriority="73"/>
    <w:lsdException w:name="Colorful Grid Accent 5" w:uiPriority="60"/>
    <w:lsdException w:name="Light Shading Accent 6" w:uiPriority="61"/>
    <w:lsdException w:name="Light List Accent 6" w:uiPriority="62"/>
    <w:lsdException w:name="Light Grid Accent 6" w:uiPriority="63"/>
    <w:lsdException w:name="Medium Shading 1 Accent 6" w:uiPriority="64"/>
    <w:lsdException w:name="Medium Shading 2 Accent 6" w:uiPriority="65"/>
    <w:lsdException w:name="Medium List 1 Accent 6" w:uiPriority="66"/>
    <w:lsdException w:name="Medium List 2 Accent 6" w:uiPriority="67"/>
    <w:lsdException w:name="Medium Grid 1 Accent 6" w:uiPriority="68"/>
    <w:lsdException w:name="Medium Grid 2 Accent 6" w:uiPriority="69"/>
    <w:lsdException w:name="Medium Grid 3 Accent 6" w:uiPriority="70"/>
    <w:lsdException w:name="Dark List Accent 6" w:uiPriority="71"/>
    <w:lsdException w:name="Colorful Shading Accent 6" w:uiPriority="72"/>
    <w:lsdException w:name="Colorful List Accent 6" w:uiPriority="73"/>
    <w:lsdException w:name="Colorful Grid Accent 6" w:uiPriority="60"/>
    <w:lsdException w:name="Subtle Emphasis" w:uiPriority="61" w:qFormat="1"/>
    <w:lsdException w:name="Intense Emphasis" w:uiPriority="62" w:qFormat="1"/>
    <w:lsdException w:name="Subtle Reference" w:uiPriority="63" w:qFormat="1"/>
    <w:lsdException w:name="Intense Reference" w:uiPriority="64" w:qFormat="1"/>
    <w:lsdException w:name="Book Title" w:uiPriority="65" w:qFormat="1"/>
    <w:lsdException w:name="Bibliography" w:uiPriority="66"/>
    <w:lsdException w:name="TOC Heading" w:semiHidden="1" w:uiPriority="6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123E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95DFE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03A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DF03A9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C10890"/>
    <w:rPr>
      <w:rFonts w:cs="Times New Roman"/>
      <w:color w:val="0000FF"/>
      <w:u w:val="single"/>
    </w:rPr>
  </w:style>
  <w:style w:type="character" w:customStyle="1" w:styleId="Titolo1Carattere">
    <w:name w:val="Titolo 1 Carattere"/>
    <w:link w:val="Titolo1"/>
    <w:uiPriority w:val="9"/>
    <w:rsid w:val="00B95DFE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Collegamentovisitato">
    <w:name w:val="FollowedHyperlink"/>
    <w:uiPriority w:val="99"/>
    <w:semiHidden/>
    <w:unhideWhenUsed/>
    <w:rsid w:val="00124660"/>
    <w:rPr>
      <w:color w:val="800080"/>
      <w:u w:val="single"/>
    </w:rPr>
  </w:style>
  <w:style w:type="table" w:styleId="Grigliatabella">
    <w:name w:val="Table Grid"/>
    <w:basedOn w:val="Tabellanormale"/>
    <w:uiPriority w:val="59"/>
    <w:rsid w:val="00FF1B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rmale">
    <w:name w:val="Plain Text"/>
    <w:basedOn w:val="Normale"/>
    <w:link w:val="TestonormaleCarattere"/>
    <w:uiPriority w:val="99"/>
    <w:semiHidden/>
    <w:unhideWhenUsed/>
    <w:rsid w:val="00530F28"/>
    <w:rPr>
      <w:rFonts w:ascii="Courier New" w:hAnsi="Courier New"/>
      <w:sz w:val="20"/>
      <w:szCs w:val="20"/>
      <w:lang w:val="x-none"/>
    </w:rPr>
  </w:style>
  <w:style w:type="character" w:customStyle="1" w:styleId="TestonormaleCarattere">
    <w:name w:val="Testo normale Carattere"/>
    <w:link w:val="Testonormale"/>
    <w:uiPriority w:val="99"/>
    <w:semiHidden/>
    <w:rsid w:val="00530F28"/>
    <w:rPr>
      <w:rFonts w:ascii="Courier New" w:hAnsi="Courier New" w:cs="Courier New"/>
      <w:lang w:eastAsia="en-US"/>
    </w:rPr>
  </w:style>
  <w:style w:type="character" w:styleId="Menzionenonrisolta">
    <w:name w:val="Unresolved Mention"/>
    <w:uiPriority w:val="99"/>
    <w:semiHidden/>
    <w:unhideWhenUsed/>
    <w:rsid w:val="003314C0"/>
    <w:rPr>
      <w:color w:val="808080"/>
      <w:shd w:val="clear" w:color="auto" w:fill="E6E6E6"/>
    </w:rPr>
  </w:style>
  <w:style w:type="character" w:customStyle="1" w:styleId="Nessuno">
    <w:name w:val="Nessuno"/>
    <w:rsid w:val="00C85E42"/>
  </w:style>
  <w:style w:type="character" w:customStyle="1" w:styleId="Hyperlink1">
    <w:name w:val="Hyperlink.1"/>
    <w:rsid w:val="00C85E42"/>
    <w:rPr>
      <w:rFonts w:ascii="Verdana" w:eastAsia="Verdana" w:hAnsi="Verdana" w:cs="Verdana"/>
      <w:color w:val="0070C0"/>
      <w:sz w:val="16"/>
      <w:szCs w:val="16"/>
      <w:u w:val="single" w:color="0070C0"/>
      <w:lang w:val="en-US"/>
      <w14:textOutline w14:w="0" w14:cap="rnd" w14:cmpd="sng" w14:algn="ctr">
        <w14:noFill/>
        <w14:prstDash w14:val="solid"/>
        <w14:bevel/>
      </w14:textOutline>
    </w:rPr>
  </w:style>
  <w:style w:type="paragraph" w:styleId="Intestazione">
    <w:name w:val="header"/>
    <w:basedOn w:val="Normale"/>
    <w:link w:val="IntestazioneCarattere"/>
    <w:uiPriority w:val="99"/>
    <w:unhideWhenUsed/>
    <w:rsid w:val="00677B0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677B05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677B0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677B05"/>
    <w:rPr>
      <w:sz w:val="22"/>
      <w:szCs w:val="22"/>
      <w:lang w:eastAsia="en-US"/>
    </w:rPr>
  </w:style>
  <w:style w:type="paragraph" w:styleId="NormaleWeb">
    <w:name w:val="Normal (Web)"/>
    <w:basedOn w:val="Normale"/>
    <w:uiPriority w:val="99"/>
    <w:semiHidden/>
    <w:unhideWhenUsed/>
    <w:rsid w:val="007547AD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7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8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16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71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87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0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75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37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1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42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15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21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58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14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23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29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85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47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01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53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12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52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35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43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685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1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3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45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69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68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17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43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0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71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1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1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50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88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38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46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1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34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47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67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36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85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30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85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1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4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52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10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91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42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30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98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1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58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8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3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4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26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29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5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38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0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05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50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09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8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53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6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08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5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75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0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13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8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39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13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15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78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89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5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7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47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51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30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54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7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7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0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98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16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8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1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65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78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80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30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1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4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32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36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5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31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36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20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75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9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7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6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85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48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3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8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0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71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05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26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64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0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3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3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92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74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39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43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8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7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0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4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24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1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6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45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37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64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27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8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4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3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4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1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74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95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99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9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84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43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9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0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1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08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0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69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61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65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7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2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31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67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0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0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84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71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13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27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63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4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1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64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86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69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2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31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7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6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09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76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14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56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1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96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51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88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24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42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7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0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3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5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60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89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16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89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7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6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2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1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03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64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97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0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32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8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85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7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8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3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2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1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35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92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4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60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5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19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26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47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56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69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3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3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0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20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65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92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5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2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0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10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75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14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60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8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1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77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13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44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262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8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5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9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7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98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92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63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79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61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3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2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0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16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91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71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50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43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12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18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28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6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3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25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7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70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08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9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0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0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1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41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20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95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60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2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4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7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08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95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3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46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30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15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9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7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56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2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48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20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7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4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9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48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50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08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0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956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735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11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8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86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93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24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51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35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26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25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5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6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36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75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4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2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5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3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15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73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9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1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19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96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40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02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85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19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40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81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5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4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8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83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70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4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63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0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05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86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98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38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91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9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9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1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36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38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14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72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4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1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21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60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90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4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35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5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92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65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2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1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14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20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09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81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7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3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1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29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33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53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00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7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1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8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1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5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84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78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6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76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91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42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69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7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9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59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72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44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9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77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23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1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14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0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92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7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60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80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33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84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21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4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5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1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22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57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8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6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7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6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30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28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1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4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2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08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22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45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38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2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3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4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8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53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1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64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32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63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39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32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38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62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nfo@openmindconsulting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imske-terme.si/it/offerta/vacanze-romane-2025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rimske-terme.si/it/offerta/joga-retreat-it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Ciro\Downloads\2025_letak%20italia-v2.pdf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568A19-361A-4AAE-9B0D-C0A962714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806</Words>
  <Characters>4595</Characters>
  <Application>Microsoft Office Word</Application>
  <DocSecurity>0</DocSecurity>
  <Lines>38</Lines>
  <Paragraphs>10</Paragraphs>
  <ScaleCrop>false</ScaleCrop>
  <Company>Microsoft</Company>
  <LinksUpToDate>false</LinksUpToDate>
  <CharactersWithSpaces>5391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OPENMIND</dc:creator>
  <cp:keywords/>
  <cp:lastModifiedBy>ANGELA MARINI</cp:lastModifiedBy>
  <cp:revision>257</cp:revision>
  <dcterms:created xsi:type="dcterms:W3CDTF">2025-01-24T11:57:00Z</dcterms:created>
  <dcterms:modified xsi:type="dcterms:W3CDTF">2025-09-16T09:38:00Z</dcterms:modified>
</cp:coreProperties>
</file>